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4DC9F7" w14:textId="52E78D09" w:rsidR="00242CE6" w:rsidRDefault="00C4252E" w:rsidP="00242CE6">
      <w:pPr>
        <w:spacing w:after="0" w:line="300" w:lineRule="auto"/>
        <w:jc w:val="center"/>
        <w:rPr>
          <w:rFonts w:cstheme="minorHAnsi"/>
          <w:b/>
          <w:sz w:val="32"/>
          <w:szCs w:val="32"/>
        </w:rPr>
      </w:pPr>
      <w:bookmarkStart w:id="0" w:name="_GoBack"/>
      <w:bookmarkEnd w:id="0"/>
      <w:r>
        <w:rPr>
          <w:rFonts w:cstheme="minorHAnsi"/>
          <w:b/>
          <w:noProof/>
          <w:sz w:val="32"/>
          <w:szCs w:val="32"/>
          <w:lang w:eastAsia="sk-SK"/>
        </w:rPr>
        <w:drawing>
          <wp:anchor distT="0" distB="0" distL="114300" distR="114300" simplePos="0" relativeHeight="251659264" behindDoc="0" locked="0" layoutInCell="1" allowOverlap="1" wp14:anchorId="5916816E" wp14:editId="1F18D394">
            <wp:simplePos x="0" y="0"/>
            <wp:positionH relativeFrom="margin">
              <wp:posOffset>290195</wp:posOffset>
            </wp:positionH>
            <wp:positionV relativeFrom="margin">
              <wp:posOffset>109220</wp:posOffset>
            </wp:positionV>
            <wp:extent cx="586105" cy="586105"/>
            <wp:effectExtent l="0" t="0" r="4445" b="4445"/>
            <wp:wrapSquare wrapText="bothSides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58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b/>
          <w:noProof/>
          <w:sz w:val="32"/>
          <w:szCs w:val="32"/>
          <w:lang w:eastAsia="sk-SK"/>
        </w:rPr>
        <w:drawing>
          <wp:anchor distT="0" distB="0" distL="114300" distR="114300" simplePos="0" relativeHeight="251658240" behindDoc="0" locked="0" layoutInCell="1" allowOverlap="1" wp14:anchorId="2BA20B96" wp14:editId="181A8164">
            <wp:simplePos x="0" y="0"/>
            <wp:positionH relativeFrom="margin">
              <wp:align>center</wp:align>
            </wp:positionH>
            <wp:positionV relativeFrom="margin">
              <wp:posOffset>174469</wp:posOffset>
            </wp:positionV>
            <wp:extent cx="1607185" cy="537210"/>
            <wp:effectExtent l="0" t="0" r="0" b="0"/>
            <wp:wrapSquare wrapText="bothSides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185" cy="537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7C13">
        <w:rPr>
          <w:rFonts w:cstheme="minorHAnsi"/>
          <w:b/>
          <w:noProof/>
          <w:sz w:val="32"/>
          <w:szCs w:val="32"/>
          <w:lang w:eastAsia="sk-SK"/>
        </w:rPr>
        <w:drawing>
          <wp:anchor distT="0" distB="0" distL="114300" distR="114300" simplePos="0" relativeHeight="251660288" behindDoc="0" locked="0" layoutInCell="1" allowOverlap="1" wp14:anchorId="555FE78C" wp14:editId="3FA3F0E2">
            <wp:simplePos x="0" y="0"/>
            <wp:positionH relativeFrom="margin">
              <wp:posOffset>4675505</wp:posOffset>
            </wp:positionH>
            <wp:positionV relativeFrom="margin">
              <wp:posOffset>180975</wp:posOffset>
            </wp:positionV>
            <wp:extent cx="1339850" cy="429895"/>
            <wp:effectExtent l="0" t="0" r="0" b="8255"/>
            <wp:wrapSquare wrapText="bothSides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429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B00171" w14:textId="77777777" w:rsidR="00C4252E" w:rsidRDefault="00C4252E" w:rsidP="00047C13">
      <w:pPr>
        <w:spacing w:after="0" w:line="300" w:lineRule="auto"/>
        <w:jc w:val="center"/>
        <w:rPr>
          <w:rFonts w:cstheme="minorHAnsi"/>
          <w:b/>
          <w:sz w:val="32"/>
          <w:szCs w:val="32"/>
        </w:rPr>
      </w:pPr>
    </w:p>
    <w:p w14:paraId="7B33EE37" w14:textId="77777777" w:rsidR="00C4252E" w:rsidRDefault="00C4252E" w:rsidP="00047C13">
      <w:pPr>
        <w:spacing w:after="0" w:line="300" w:lineRule="auto"/>
        <w:jc w:val="center"/>
        <w:rPr>
          <w:rFonts w:cstheme="minorHAnsi"/>
          <w:b/>
          <w:sz w:val="32"/>
          <w:szCs w:val="32"/>
        </w:rPr>
      </w:pPr>
    </w:p>
    <w:p w14:paraId="7935133F" w14:textId="5D091836" w:rsidR="00242CE6" w:rsidRPr="00242CE6" w:rsidRDefault="00242CE6" w:rsidP="00047C13">
      <w:pPr>
        <w:spacing w:after="0" w:line="300" w:lineRule="auto"/>
        <w:jc w:val="center"/>
        <w:rPr>
          <w:rFonts w:cstheme="minorHAnsi"/>
          <w:b/>
          <w:sz w:val="32"/>
          <w:szCs w:val="32"/>
        </w:rPr>
      </w:pPr>
      <w:r w:rsidRPr="00242CE6">
        <w:rPr>
          <w:rFonts w:cstheme="minorHAnsi"/>
          <w:b/>
          <w:sz w:val="32"/>
          <w:szCs w:val="32"/>
        </w:rPr>
        <w:t>Rozpis Vysokoškolskej ligy vo vzpieraní</w:t>
      </w:r>
    </w:p>
    <w:p w14:paraId="04305A6A" w14:textId="60134F1E" w:rsidR="00242CE6" w:rsidRPr="00242CE6" w:rsidRDefault="00242CE6" w:rsidP="00242CE6">
      <w:pPr>
        <w:spacing w:after="0" w:line="300" w:lineRule="auto"/>
        <w:jc w:val="center"/>
        <w:rPr>
          <w:rFonts w:cstheme="minorHAnsi"/>
          <w:b/>
          <w:sz w:val="32"/>
          <w:szCs w:val="32"/>
        </w:rPr>
      </w:pPr>
    </w:p>
    <w:p w14:paraId="4E09582B" w14:textId="085E2923" w:rsidR="00242CE6" w:rsidRPr="00242CE6" w:rsidRDefault="00242CE6" w:rsidP="00047C13">
      <w:pPr>
        <w:spacing w:after="0" w:line="300" w:lineRule="auto"/>
        <w:jc w:val="center"/>
        <w:rPr>
          <w:rFonts w:cstheme="minorHAnsi"/>
          <w:b/>
          <w:sz w:val="32"/>
          <w:szCs w:val="32"/>
        </w:rPr>
      </w:pPr>
      <w:r w:rsidRPr="00242CE6">
        <w:rPr>
          <w:rFonts w:cstheme="minorHAnsi"/>
          <w:b/>
          <w:sz w:val="32"/>
          <w:szCs w:val="32"/>
        </w:rPr>
        <w:t>Názov:</w:t>
      </w:r>
    </w:p>
    <w:p w14:paraId="57884449" w14:textId="22E25CDB" w:rsidR="00242CE6" w:rsidRPr="00242CE6" w:rsidRDefault="00242CE6" w:rsidP="00242CE6">
      <w:pPr>
        <w:spacing w:after="0" w:line="300" w:lineRule="auto"/>
        <w:jc w:val="center"/>
        <w:rPr>
          <w:rFonts w:cstheme="minorHAnsi"/>
          <w:b/>
          <w:color w:val="0070C0"/>
          <w:sz w:val="40"/>
          <w:szCs w:val="36"/>
        </w:rPr>
      </w:pPr>
      <w:r w:rsidRPr="00242CE6">
        <w:rPr>
          <w:rFonts w:cstheme="minorHAnsi"/>
          <w:b/>
          <w:color w:val="0070C0"/>
          <w:sz w:val="40"/>
          <w:szCs w:val="36"/>
        </w:rPr>
        <w:t xml:space="preserve">VYSOKOŠKOLSKÁ LIGA </w:t>
      </w:r>
      <w:r w:rsidR="000F6AD5">
        <w:rPr>
          <w:rFonts w:cstheme="minorHAnsi"/>
          <w:b/>
          <w:color w:val="0070C0"/>
          <w:sz w:val="40"/>
          <w:szCs w:val="36"/>
        </w:rPr>
        <w:t>VO VZPIERANÍ</w:t>
      </w:r>
      <w:r w:rsidR="008721B6">
        <w:rPr>
          <w:rFonts w:cstheme="minorHAnsi"/>
          <w:b/>
          <w:color w:val="0070C0"/>
          <w:sz w:val="40"/>
          <w:szCs w:val="36"/>
        </w:rPr>
        <w:t xml:space="preserve"> 2019/2020</w:t>
      </w:r>
    </w:p>
    <w:p w14:paraId="21B0761E" w14:textId="0D48B6AD" w:rsidR="00242CE6" w:rsidRPr="00242CE6" w:rsidRDefault="00242CE6" w:rsidP="00242CE6">
      <w:pPr>
        <w:spacing w:after="0" w:line="300" w:lineRule="auto"/>
        <w:jc w:val="center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Slovenský zväz vzpierania a Slovenská asociácia univerzitného športu</w:t>
      </w:r>
    </w:p>
    <w:p w14:paraId="47142F23" w14:textId="23EB3D00" w:rsidR="00242CE6" w:rsidRPr="00242CE6" w:rsidRDefault="00242CE6" w:rsidP="00242CE6">
      <w:pPr>
        <w:spacing w:after="0" w:line="300" w:lineRule="auto"/>
        <w:rPr>
          <w:rFonts w:cstheme="minorHAnsi"/>
          <w:b/>
          <w:sz w:val="28"/>
          <w:szCs w:val="28"/>
        </w:rPr>
      </w:pPr>
    </w:p>
    <w:p w14:paraId="6C611D17" w14:textId="154FC16E" w:rsidR="00242CE6" w:rsidRPr="00242CE6" w:rsidRDefault="00242CE6" w:rsidP="00242CE6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Systém súťaže:</w:t>
      </w:r>
    </w:p>
    <w:p w14:paraId="6F9E6E1C" w14:textId="2BB5839A" w:rsidR="00242CE6" w:rsidRPr="00047C13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  <w:r w:rsidRPr="00047C13">
        <w:rPr>
          <w:rFonts w:cstheme="minorHAnsi"/>
          <w:szCs w:val="28"/>
        </w:rPr>
        <w:t>Súťaž družstiev prebieha turnajovým spôsobom v dvoch kolách počas akademického roka (1. kolo zimný semester, 2. kolo letný semester).</w:t>
      </w:r>
      <w:r w:rsidR="000F6AD5">
        <w:rPr>
          <w:rFonts w:cstheme="minorHAnsi"/>
          <w:szCs w:val="28"/>
        </w:rPr>
        <w:t xml:space="preserve"> </w:t>
      </w:r>
      <w:r w:rsidRPr="00047C13">
        <w:rPr>
          <w:rFonts w:cstheme="minorHAnsi"/>
          <w:szCs w:val="28"/>
        </w:rPr>
        <w:t>Podľa technických pravidiel pre majstrovské súťaže vo vzpieraní</w:t>
      </w:r>
      <w:r w:rsidR="00047C13">
        <w:rPr>
          <w:rFonts w:cstheme="minorHAnsi"/>
          <w:szCs w:val="28"/>
        </w:rPr>
        <w:t>.</w:t>
      </w:r>
      <w:r w:rsidR="000F6AD5">
        <w:rPr>
          <w:rFonts w:cstheme="minorHAnsi"/>
          <w:szCs w:val="28"/>
        </w:rPr>
        <w:t xml:space="preserve"> </w:t>
      </w:r>
      <w:r w:rsidRPr="00047C13">
        <w:rPr>
          <w:rFonts w:cstheme="minorHAnsi"/>
          <w:szCs w:val="28"/>
        </w:rPr>
        <w:t xml:space="preserve">Ďalšie podmienky upresňuje tento rozpis. </w:t>
      </w:r>
    </w:p>
    <w:p w14:paraId="2BF30B4E" w14:textId="77777777" w:rsidR="00242CE6" w:rsidRPr="00242CE6" w:rsidRDefault="00242CE6" w:rsidP="00242CE6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</w:p>
    <w:p w14:paraId="26056ECD" w14:textId="77777777" w:rsidR="00242CE6" w:rsidRPr="00242CE6" w:rsidRDefault="00242CE6" w:rsidP="00242CE6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Štartujúci:</w:t>
      </w:r>
    </w:p>
    <w:p w14:paraId="3978828B" w14:textId="77777777" w:rsidR="00242CE6" w:rsidRPr="00047C13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  <w:r w:rsidRPr="00047C13">
        <w:rPr>
          <w:rFonts w:cstheme="minorHAnsi"/>
          <w:szCs w:val="28"/>
        </w:rPr>
        <w:t>Štartujú muži a ženy bez určenia hmotnostnej kategórie, družstvo pozostáva z troch členov. V družstve môžu súťažiť aj štyria členovia, pričom sa do hodnotenia družstva započítava výsledok najlepších troch členov družstva. Minimálny počet členov v družstve pre zotrvanie v súťaži sú dvaja štartujúci.</w:t>
      </w:r>
    </w:p>
    <w:p w14:paraId="5F34E0B1" w14:textId="77777777" w:rsidR="00242CE6" w:rsidRPr="00242CE6" w:rsidRDefault="00242CE6" w:rsidP="00242CE6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</w:p>
    <w:p w14:paraId="0A9CCA1C" w14:textId="77777777" w:rsidR="00242CE6" w:rsidRPr="00242CE6" w:rsidRDefault="00242CE6" w:rsidP="00242CE6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Hodnotenie:</w:t>
      </w:r>
    </w:p>
    <w:p w14:paraId="3451AA10" w14:textId="687EEBC4" w:rsidR="00047C13" w:rsidRPr="00047C13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  <w:r w:rsidRPr="00047C13">
        <w:rPr>
          <w:rFonts w:cstheme="minorHAnsi"/>
          <w:szCs w:val="28"/>
        </w:rPr>
        <w:t xml:space="preserve">Výkony jednotlivcov sú prepočítané použitím platného </w:t>
      </w:r>
      <w:proofErr w:type="spellStart"/>
      <w:r w:rsidRPr="00047C13">
        <w:rPr>
          <w:rFonts w:cstheme="minorHAnsi"/>
          <w:szCs w:val="28"/>
        </w:rPr>
        <w:t>Sinclairovho</w:t>
      </w:r>
      <w:proofErr w:type="spellEnd"/>
      <w:r w:rsidRPr="00047C13">
        <w:rPr>
          <w:rFonts w:cstheme="minorHAnsi"/>
          <w:szCs w:val="28"/>
        </w:rPr>
        <w:t xml:space="preserve"> koeficientu na body</w:t>
      </w:r>
      <w:r w:rsidR="00047C13">
        <w:rPr>
          <w:rFonts w:cstheme="minorHAnsi"/>
          <w:szCs w:val="28"/>
        </w:rPr>
        <w:t>:</w:t>
      </w:r>
    </w:p>
    <w:p w14:paraId="44C73F69" w14:textId="77777777" w:rsidR="00047C13" w:rsidRDefault="00047C13" w:rsidP="00047C13">
      <w:pPr>
        <w:pStyle w:val="Odsekzoznamu"/>
        <w:numPr>
          <w:ilvl w:val="0"/>
          <w:numId w:val="1"/>
        </w:numPr>
        <w:spacing w:after="0" w:line="300" w:lineRule="auto"/>
        <w:jc w:val="both"/>
        <w:rPr>
          <w:rFonts w:cstheme="minorHAnsi"/>
          <w:szCs w:val="28"/>
        </w:rPr>
      </w:pPr>
      <w:r>
        <w:rPr>
          <w:rFonts w:cstheme="minorHAnsi"/>
          <w:szCs w:val="28"/>
        </w:rPr>
        <w:t>Muži -  mužský koeficient</w:t>
      </w:r>
    </w:p>
    <w:p w14:paraId="3E330099" w14:textId="6739019D" w:rsidR="00242CE6" w:rsidRPr="00047C13" w:rsidRDefault="00047C13" w:rsidP="00047C13">
      <w:pPr>
        <w:pStyle w:val="Odsekzoznamu"/>
        <w:numPr>
          <w:ilvl w:val="0"/>
          <w:numId w:val="1"/>
        </w:numPr>
        <w:spacing w:after="0" w:line="300" w:lineRule="auto"/>
        <w:jc w:val="both"/>
        <w:rPr>
          <w:rFonts w:cstheme="minorHAnsi"/>
          <w:szCs w:val="28"/>
        </w:rPr>
      </w:pPr>
      <w:r>
        <w:rPr>
          <w:rFonts w:cstheme="minorHAnsi"/>
          <w:szCs w:val="28"/>
        </w:rPr>
        <w:t>Ž</w:t>
      </w:r>
      <w:r w:rsidR="00242CE6" w:rsidRPr="00047C13">
        <w:rPr>
          <w:rFonts w:cstheme="minorHAnsi"/>
          <w:szCs w:val="28"/>
        </w:rPr>
        <w:t xml:space="preserve">eny – </w:t>
      </w:r>
      <w:r w:rsidR="00FC7403">
        <w:rPr>
          <w:rFonts w:cstheme="minorHAnsi"/>
          <w:szCs w:val="28"/>
        </w:rPr>
        <w:t>ženský</w:t>
      </w:r>
      <w:r w:rsidR="00242CE6" w:rsidRPr="00047C13">
        <w:rPr>
          <w:rFonts w:cstheme="minorHAnsi"/>
          <w:szCs w:val="28"/>
        </w:rPr>
        <w:t xml:space="preserve"> koeficient vynásobený dodatkovým koeficientom </w:t>
      </w:r>
      <w:r w:rsidR="00242CE6" w:rsidRPr="00047C13">
        <w:rPr>
          <w:rFonts w:cstheme="minorHAnsi"/>
          <w:b/>
          <w:szCs w:val="28"/>
        </w:rPr>
        <w:t>1,</w:t>
      </w:r>
      <w:r w:rsidRPr="00047C13">
        <w:rPr>
          <w:rFonts w:cstheme="minorHAnsi"/>
          <w:b/>
          <w:szCs w:val="28"/>
        </w:rPr>
        <w:t>5</w:t>
      </w:r>
      <w:r w:rsidR="00242CE6" w:rsidRPr="00047C13">
        <w:rPr>
          <w:rFonts w:cstheme="minorHAnsi"/>
          <w:szCs w:val="28"/>
        </w:rPr>
        <w:t>.</w:t>
      </w:r>
    </w:p>
    <w:p w14:paraId="45AAC745" w14:textId="77777777" w:rsidR="00242CE6" w:rsidRPr="00047C13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  <w:r w:rsidRPr="00047C13">
        <w:rPr>
          <w:rFonts w:cstheme="minorHAnsi"/>
          <w:szCs w:val="28"/>
        </w:rPr>
        <w:t>Výsledný súčet bodov jednotlivých členov tímu je hodnotením tímu v každom kole, evidujú sa priebežné výsledky uskutočnených kôl.</w:t>
      </w:r>
    </w:p>
    <w:p w14:paraId="43AB8C2A" w14:textId="77777777" w:rsidR="00242CE6" w:rsidRPr="00047C13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  <w:r w:rsidRPr="00047C13">
        <w:rPr>
          <w:rFonts w:cstheme="minorHAnsi"/>
          <w:szCs w:val="28"/>
        </w:rPr>
        <w:t xml:space="preserve">Víťazom vysokoškolskej ligy sa stáva družstvo s najväčším bodovým ziskom po absolvovaní dvoch kôl.  </w:t>
      </w:r>
    </w:p>
    <w:p w14:paraId="707AC17B" w14:textId="77777777" w:rsidR="00242CE6" w:rsidRPr="00242CE6" w:rsidRDefault="00242CE6" w:rsidP="00242CE6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</w:p>
    <w:p w14:paraId="305D836C" w14:textId="77777777" w:rsidR="00242CE6" w:rsidRPr="00242CE6" w:rsidRDefault="00242CE6" w:rsidP="00242CE6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Titul a ceny:</w:t>
      </w:r>
    </w:p>
    <w:p w14:paraId="0E8783E7" w14:textId="4B3AB6E1" w:rsidR="00242CE6" w:rsidRPr="00047C13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  <w:r w:rsidRPr="00047C13">
        <w:rPr>
          <w:rFonts w:cstheme="minorHAnsi"/>
          <w:szCs w:val="28"/>
        </w:rPr>
        <w:t>Víťazné družstvo získava titul Víťaz vysokoškolskej ligy vo vzpieraní družstiev pre daný akademický rok, medaile a diplomy zabezpečuje SAUŠ pre najlepšie tri družstvá.</w:t>
      </w:r>
    </w:p>
    <w:p w14:paraId="7FDBFB32" w14:textId="0270C5B7" w:rsidR="00242CE6" w:rsidRPr="00047C13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  <w:r w:rsidRPr="00047C13">
        <w:rPr>
          <w:rFonts w:cstheme="minorHAnsi"/>
          <w:szCs w:val="28"/>
        </w:rPr>
        <w:t>Ocenenie najlepšieho</w:t>
      </w:r>
      <w:r w:rsidR="006447E6">
        <w:rPr>
          <w:rFonts w:cstheme="minorHAnsi"/>
          <w:szCs w:val="28"/>
        </w:rPr>
        <w:t xml:space="preserve"> slovenského</w:t>
      </w:r>
      <w:r w:rsidRPr="00047C13">
        <w:rPr>
          <w:rFonts w:cstheme="minorHAnsi"/>
          <w:szCs w:val="28"/>
        </w:rPr>
        <w:t xml:space="preserve"> vzpierača a vzpieračky – Cenu predsedu SZV – zabezpečuje SZV.</w:t>
      </w:r>
    </w:p>
    <w:p w14:paraId="3540BBE7" w14:textId="77777777" w:rsidR="00242CE6" w:rsidRPr="00047C13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  <w:r w:rsidRPr="00047C13">
        <w:rPr>
          <w:rFonts w:cstheme="minorHAnsi"/>
          <w:szCs w:val="28"/>
        </w:rPr>
        <w:t>Odporúča sa udelenie cien pre najlepších športovcov školy.</w:t>
      </w:r>
    </w:p>
    <w:p w14:paraId="2D85251D" w14:textId="77777777" w:rsidR="000F6AD5" w:rsidRDefault="000F6AD5" w:rsidP="00242CE6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</w:p>
    <w:p w14:paraId="261C3057" w14:textId="77777777" w:rsidR="00242CE6" w:rsidRPr="00242CE6" w:rsidRDefault="00242CE6" w:rsidP="00242CE6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Podmienky účasti:</w:t>
      </w:r>
    </w:p>
    <w:p w14:paraId="22773FAA" w14:textId="77777777" w:rsidR="00242CE6" w:rsidRPr="00047C13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  <w:r w:rsidRPr="00047C13">
        <w:rPr>
          <w:rFonts w:cstheme="minorHAnsi"/>
          <w:szCs w:val="28"/>
        </w:rPr>
        <w:t xml:space="preserve">Študenti* </w:t>
      </w:r>
      <w:r w:rsidRPr="00047C13">
        <w:rPr>
          <w:rFonts w:cstheme="minorHAnsi"/>
          <w:szCs w:val="28"/>
        </w:rPr>
        <w:tab/>
        <w:t>a/ vysokoškolskí študenti – všetky formy štúdia</w:t>
      </w:r>
    </w:p>
    <w:p w14:paraId="53D2303A" w14:textId="77777777" w:rsidR="00242CE6" w:rsidRPr="00047C13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  <w:r w:rsidRPr="00047C13">
        <w:rPr>
          <w:rFonts w:cstheme="minorHAnsi"/>
          <w:szCs w:val="28"/>
        </w:rPr>
        <w:lastRenderedPageBreak/>
        <w:tab/>
      </w:r>
      <w:r w:rsidRPr="00047C13">
        <w:rPr>
          <w:rFonts w:cstheme="minorHAnsi"/>
          <w:szCs w:val="28"/>
        </w:rPr>
        <w:tab/>
        <w:t xml:space="preserve">b/ absolventi do 1 roka od ukončenia VŠ štúdia </w:t>
      </w:r>
    </w:p>
    <w:p w14:paraId="4191083F" w14:textId="77777777" w:rsidR="00242CE6" w:rsidRPr="00047C13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  <w:r w:rsidRPr="00047C13">
        <w:rPr>
          <w:rFonts w:cstheme="minorHAnsi"/>
          <w:szCs w:val="28"/>
        </w:rPr>
        <w:tab/>
      </w:r>
      <w:r w:rsidRPr="00047C13">
        <w:rPr>
          <w:rFonts w:cstheme="minorHAnsi"/>
          <w:szCs w:val="28"/>
        </w:rPr>
        <w:tab/>
        <w:t>c/ študenti stredných škôl v maturitnom ročníku</w:t>
      </w:r>
    </w:p>
    <w:p w14:paraId="73F6374B" w14:textId="77777777" w:rsidR="00242CE6" w:rsidRPr="00047C13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</w:p>
    <w:p w14:paraId="47B4335A" w14:textId="00B68799" w:rsidR="00242CE6" w:rsidRPr="00047C13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  <w:r w:rsidRPr="00047C13">
        <w:rPr>
          <w:rFonts w:cstheme="minorHAnsi"/>
          <w:szCs w:val="28"/>
        </w:rPr>
        <w:t>* Pri vážení pretekárov sú trénermi/vedúcim družstva predložené potvrdenia o návšteve školy (nie staršie ako 30 dní) alebo platný ISIC</w:t>
      </w:r>
      <w:r w:rsidR="00047C13">
        <w:rPr>
          <w:rFonts w:cstheme="minorHAnsi"/>
          <w:szCs w:val="28"/>
        </w:rPr>
        <w:t xml:space="preserve">, </w:t>
      </w:r>
      <w:r w:rsidRPr="00047C13">
        <w:rPr>
          <w:rFonts w:cstheme="minorHAnsi"/>
          <w:szCs w:val="28"/>
        </w:rPr>
        <w:t xml:space="preserve">index. </w:t>
      </w:r>
    </w:p>
    <w:p w14:paraId="421D8579" w14:textId="77777777" w:rsidR="00242CE6" w:rsidRPr="00047C13" w:rsidRDefault="00242CE6" w:rsidP="00242CE6">
      <w:pPr>
        <w:spacing w:after="0" w:line="300" w:lineRule="auto"/>
        <w:jc w:val="both"/>
        <w:rPr>
          <w:rFonts w:cstheme="minorHAnsi"/>
          <w:b/>
          <w:szCs w:val="28"/>
        </w:rPr>
      </w:pPr>
    </w:p>
    <w:p w14:paraId="019649F4" w14:textId="77777777" w:rsidR="00242CE6" w:rsidRPr="00242CE6" w:rsidRDefault="00242CE6" w:rsidP="00242CE6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Družstvá:</w:t>
      </w:r>
    </w:p>
    <w:p w14:paraId="7D9FC4B1" w14:textId="77777777" w:rsidR="00242CE6" w:rsidRPr="000F6AD5" w:rsidRDefault="00242CE6" w:rsidP="00242CE6">
      <w:pPr>
        <w:spacing w:after="0" w:line="300" w:lineRule="auto"/>
        <w:jc w:val="both"/>
        <w:rPr>
          <w:rFonts w:cstheme="minorHAnsi"/>
        </w:rPr>
      </w:pPr>
      <w:r w:rsidRPr="000F6AD5">
        <w:rPr>
          <w:rFonts w:cstheme="minorHAnsi"/>
        </w:rPr>
        <w:t xml:space="preserve">Do súťaže sa môžu prihlásiť: </w:t>
      </w:r>
    </w:p>
    <w:p w14:paraId="7549BD33" w14:textId="77777777" w:rsidR="00242CE6" w:rsidRPr="000F6AD5" w:rsidRDefault="00242CE6" w:rsidP="00242CE6">
      <w:pPr>
        <w:spacing w:after="0" w:line="300" w:lineRule="auto"/>
        <w:jc w:val="both"/>
        <w:rPr>
          <w:rFonts w:cstheme="minorHAnsi"/>
        </w:rPr>
      </w:pPr>
      <w:r w:rsidRPr="000F6AD5">
        <w:rPr>
          <w:rFonts w:cstheme="minorHAnsi"/>
        </w:rPr>
        <w:t xml:space="preserve">- družstvo univerzity/VŠ, </w:t>
      </w:r>
    </w:p>
    <w:p w14:paraId="28EC3F7F" w14:textId="77777777" w:rsidR="00242CE6" w:rsidRPr="000F6AD5" w:rsidRDefault="00242CE6" w:rsidP="00242CE6">
      <w:pPr>
        <w:spacing w:after="0" w:line="300" w:lineRule="auto"/>
        <w:jc w:val="both"/>
        <w:rPr>
          <w:rFonts w:cstheme="minorHAnsi"/>
        </w:rPr>
      </w:pPr>
      <w:r w:rsidRPr="000F6AD5">
        <w:rPr>
          <w:rFonts w:cstheme="minorHAnsi"/>
        </w:rPr>
        <w:t>- družstvo fakulty/katedry,</w:t>
      </w:r>
    </w:p>
    <w:p w14:paraId="0A4CA942" w14:textId="34BAE63C" w:rsidR="00242CE6" w:rsidRPr="000F6AD5" w:rsidRDefault="00B2315F" w:rsidP="00242CE6">
      <w:pPr>
        <w:spacing w:after="0" w:line="300" w:lineRule="auto"/>
        <w:jc w:val="both"/>
        <w:rPr>
          <w:rFonts w:cstheme="minorHAnsi"/>
        </w:rPr>
      </w:pPr>
      <w:r w:rsidRPr="000F6AD5">
        <w:rPr>
          <w:rFonts w:cstheme="minorHAnsi"/>
        </w:rPr>
        <w:t>- družstvo strednej školy.</w:t>
      </w:r>
    </w:p>
    <w:p w14:paraId="011F571B" w14:textId="3C37531D" w:rsidR="00B2315F" w:rsidRPr="000F6AD5" w:rsidRDefault="00B2315F" w:rsidP="00242CE6">
      <w:pPr>
        <w:spacing w:after="0" w:line="300" w:lineRule="auto"/>
        <w:jc w:val="both"/>
        <w:rPr>
          <w:rFonts w:cstheme="minorHAnsi"/>
        </w:rPr>
      </w:pPr>
      <w:r w:rsidRPr="000F6AD5">
        <w:rPr>
          <w:rFonts w:cstheme="minorHAnsi"/>
        </w:rPr>
        <w:t>Družstvo univerzity/VŠ/fakulty/katedry môže byt doplnené jedným</w:t>
      </w:r>
      <w:r w:rsidR="000F6AD5">
        <w:rPr>
          <w:rFonts w:cstheme="minorHAnsi"/>
        </w:rPr>
        <w:t xml:space="preserve"> študentom z maturitného ročníka</w:t>
      </w:r>
      <w:r w:rsidRPr="000F6AD5">
        <w:rPr>
          <w:rFonts w:cstheme="minorHAnsi"/>
        </w:rPr>
        <w:t>, u ktorého sa predpokladá, že sa prihlási</w:t>
      </w:r>
      <w:r w:rsidR="00B87B10" w:rsidRPr="000F6AD5">
        <w:rPr>
          <w:rFonts w:cstheme="minorHAnsi"/>
        </w:rPr>
        <w:t xml:space="preserve"> k</w:t>
      </w:r>
      <w:r w:rsidR="000C187E">
        <w:rPr>
          <w:rFonts w:cstheme="minorHAnsi"/>
        </w:rPr>
        <w:t xml:space="preserve"> štúdiu na danej</w:t>
      </w:r>
      <w:r w:rsidRPr="000F6AD5">
        <w:rPr>
          <w:rFonts w:cstheme="minorHAnsi"/>
        </w:rPr>
        <w:t xml:space="preserve"> VŠ. </w:t>
      </w:r>
    </w:p>
    <w:p w14:paraId="7F353510" w14:textId="77777777" w:rsidR="00242CE6" w:rsidRPr="00242CE6" w:rsidRDefault="00242CE6" w:rsidP="00047C13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</w:p>
    <w:p w14:paraId="3741AB83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Rozhodcovia:</w:t>
      </w:r>
    </w:p>
    <w:p w14:paraId="6D5D8E70" w14:textId="3FA22A3A" w:rsidR="00242CE6" w:rsidRPr="00E82539" w:rsidRDefault="000F6AD5" w:rsidP="00E82539">
      <w:pPr>
        <w:spacing w:after="0" w:line="300" w:lineRule="auto"/>
        <w:jc w:val="both"/>
        <w:rPr>
          <w:rFonts w:cstheme="minorHAnsi"/>
          <w:szCs w:val="28"/>
        </w:rPr>
      </w:pPr>
      <w:r>
        <w:rPr>
          <w:rFonts w:cstheme="minorHAnsi"/>
          <w:szCs w:val="28"/>
        </w:rPr>
        <w:t>P</w:t>
      </w:r>
      <w:r w:rsidRPr="00E82539">
        <w:rPr>
          <w:rFonts w:cstheme="minorHAnsi"/>
          <w:szCs w:val="28"/>
        </w:rPr>
        <w:t>ri konaní</w:t>
      </w:r>
      <w:r>
        <w:rPr>
          <w:rFonts w:cstheme="minorHAnsi"/>
          <w:szCs w:val="28"/>
        </w:rPr>
        <w:t xml:space="preserve"> sa</w:t>
      </w:r>
      <w:r w:rsidRPr="00E82539">
        <w:rPr>
          <w:rFonts w:cstheme="minorHAnsi"/>
          <w:szCs w:val="28"/>
        </w:rPr>
        <w:t xml:space="preserve"> súťaže na území SR </w:t>
      </w:r>
      <w:r>
        <w:rPr>
          <w:rFonts w:cstheme="minorHAnsi"/>
          <w:szCs w:val="28"/>
        </w:rPr>
        <w:t>r</w:t>
      </w:r>
      <w:r w:rsidR="00242CE6" w:rsidRPr="00E82539">
        <w:rPr>
          <w:rFonts w:cstheme="minorHAnsi"/>
          <w:szCs w:val="28"/>
        </w:rPr>
        <w:t>ozhodcov deleguje Súťažná komisia SZV.</w:t>
      </w:r>
    </w:p>
    <w:p w14:paraId="7AA4CF0B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</w:p>
    <w:p w14:paraId="1FA7DD3F" w14:textId="68BEE215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Dôležité termíny pre rok 201</w:t>
      </w:r>
      <w:r w:rsidR="000C187E">
        <w:rPr>
          <w:rFonts w:cstheme="minorHAnsi"/>
          <w:b/>
          <w:sz w:val="28"/>
          <w:szCs w:val="28"/>
        </w:rPr>
        <w:t>9/2020</w:t>
      </w:r>
      <w:r w:rsidRPr="00242CE6">
        <w:rPr>
          <w:rFonts w:cstheme="minorHAnsi"/>
          <w:b/>
          <w:sz w:val="28"/>
          <w:szCs w:val="28"/>
        </w:rPr>
        <w:t>:</w:t>
      </w:r>
    </w:p>
    <w:p w14:paraId="05DF844B" w14:textId="3DD28A36" w:rsidR="00242CE6" w:rsidRPr="000F53AD" w:rsidRDefault="00242CE6" w:rsidP="00242CE6">
      <w:pPr>
        <w:spacing w:after="0" w:line="300" w:lineRule="auto"/>
        <w:ind w:left="2832" w:hanging="2832"/>
        <w:jc w:val="both"/>
        <w:rPr>
          <w:rFonts w:cstheme="minorHAnsi"/>
        </w:rPr>
      </w:pPr>
      <w:r w:rsidRPr="000F53AD">
        <w:rPr>
          <w:rFonts w:cstheme="minorHAnsi"/>
        </w:rPr>
        <w:t>Vyplnenú fotokópiu prihlášky treba zaslať na e-mailovú adresu:</w:t>
      </w:r>
      <w:r w:rsidR="000F53AD" w:rsidRPr="000F53AD">
        <w:rPr>
          <w:rFonts w:cstheme="minorHAnsi"/>
        </w:rPr>
        <w:t xml:space="preserve"> </w:t>
      </w:r>
    </w:p>
    <w:p w14:paraId="1F8CA670" w14:textId="3249806D" w:rsidR="00242CE6" w:rsidRPr="000F53AD" w:rsidRDefault="00EA7B11" w:rsidP="000F53AD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  <w:u w:val="single"/>
        </w:rPr>
      </w:pPr>
      <w:hyperlink r:id="rId10" w:history="1">
        <w:r w:rsidR="00242CE6" w:rsidRPr="000F53AD">
          <w:rPr>
            <w:rStyle w:val="Hypertextovprepojenie"/>
            <w:rFonts w:cstheme="minorHAnsi"/>
            <w:b/>
            <w:color w:val="ED7D31" w:themeColor="accent2"/>
            <w:sz w:val="28"/>
          </w:rPr>
          <w:t>milan.kovac.ml@gmail.com</w:t>
        </w:r>
      </w:hyperlink>
      <w:r w:rsidR="000F53AD" w:rsidRPr="000F53AD">
        <w:rPr>
          <w:rFonts w:cstheme="minorHAnsi"/>
          <w:b/>
          <w:color w:val="ED7D31" w:themeColor="accent2"/>
          <w:sz w:val="28"/>
        </w:rPr>
        <w:t xml:space="preserve">   </w:t>
      </w:r>
      <w:r w:rsidR="00242CE6" w:rsidRPr="000F53AD">
        <w:rPr>
          <w:rFonts w:cstheme="minorHAnsi"/>
          <w:color w:val="ED7D31" w:themeColor="accent2"/>
          <w:sz w:val="28"/>
        </w:rPr>
        <w:t xml:space="preserve">najneskôr do </w:t>
      </w:r>
      <w:r w:rsidR="000F6AD5">
        <w:rPr>
          <w:rFonts w:cstheme="minorHAnsi"/>
          <w:color w:val="ED7D31" w:themeColor="accent2"/>
          <w:sz w:val="28"/>
        </w:rPr>
        <w:t>stredy</w:t>
      </w:r>
      <w:r w:rsidR="000F53AD" w:rsidRPr="000F53AD">
        <w:rPr>
          <w:rFonts w:cstheme="minorHAnsi"/>
          <w:color w:val="ED7D31" w:themeColor="accent2"/>
          <w:sz w:val="28"/>
        </w:rPr>
        <w:t xml:space="preserve"> </w:t>
      </w:r>
      <w:r w:rsidR="000C187E">
        <w:rPr>
          <w:rFonts w:cstheme="minorHAnsi"/>
          <w:b/>
          <w:color w:val="ED7D31" w:themeColor="accent2"/>
          <w:sz w:val="28"/>
          <w:u w:val="single"/>
        </w:rPr>
        <w:t>20.10</w:t>
      </w:r>
      <w:r w:rsidR="000F53AD" w:rsidRPr="000F53AD">
        <w:rPr>
          <w:rFonts w:cstheme="minorHAnsi"/>
          <w:b/>
          <w:color w:val="ED7D31" w:themeColor="accent2"/>
          <w:sz w:val="28"/>
          <w:u w:val="single"/>
        </w:rPr>
        <w:t>.201</w:t>
      </w:r>
      <w:r w:rsidR="000C187E">
        <w:rPr>
          <w:rFonts w:cstheme="minorHAnsi"/>
          <w:b/>
          <w:color w:val="ED7D31" w:themeColor="accent2"/>
          <w:sz w:val="28"/>
          <w:u w:val="single"/>
        </w:rPr>
        <w:t>9</w:t>
      </w:r>
      <w:r w:rsidR="000F53AD" w:rsidRPr="000F53AD">
        <w:rPr>
          <w:rFonts w:cstheme="minorHAnsi"/>
          <w:b/>
          <w:sz w:val="28"/>
          <w:szCs w:val="28"/>
          <w:u w:val="single"/>
        </w:rPr>
        <w:t xml:space="preserve"> </w:t>
      </w:r>
    </w:p>
    <w:p w14:paraId="71D9E489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8"/>
          <w:szCs w:val="28"/>
        </w:rPr>
      </w:pPr>
    </w:p>
    <w:p w14:paraId="4F215168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Termíny súťaží:</w:t>
      </w:r>
    </w:p>
    <w:p w14:paraId="1D73D936" w14:textId="3DB7DC55" w:rsidR="000C187E" w:rsidRDefault="000C187E" w:rsidP="000C187E">
      <w:pPr>
        <w:pStyle w:val="Odsekzoznamu"/>
        <w:numPr>
          <w:ilvl w:val="0"/>
          <w:numId w:val="2"/>
        </w:numPr>
        <w:spacing w:after="0" w:line="300" w:lineRule="auto"/>
        <w:jc w:val="both"/>
        <w:rPr>
          <w:rFonts w:cstheme="minorHAnsi"/>
          <w:szCs w:val="28"/>
        </w:rPr>
      </w:pPr>
      <w:r>
        <w:rPr>
          <w:rFonts w:cstheme="minorHAnsi"/>
          <w:szCs w:val="28"/>
        </w:rPr>
        <w:t>1. kolo – 30. november 2019 (po porovnaní súťažného kalendára ČR a</w:t>
      </w:r>
      <w:r w:rsidR="008721B6">
        <w:rPr>
          <w:rFonts w:cstheme="minorHAnsi"/>
          <w:szCs w:val="28"/>
        </w:rPr>
        <w:t> </w:t>
      </w:r>
      <w:r>
        <w:rPr>
          <w:rFonts w:cstheme="minorHAnsi"/>
          <w:szCs w:val="28"/>
        </w:rPr>
        <w:t>SR</w:t>
      </w:r>
      <w:r w:rsidR="008721B6">
        <w:rPr>
          <w:rFonts w:cstheme="minorHAnsi"/>
          <w:szCs w:val="28"/>
        </w:rPr>
        <w:t xml:space="preserve"> navrhujem)</w:t>
      </w:r>
      <w:r>
        <w:rPr>
          <w:rFonts w:cstheme="minorHAnsi"/>
          <w:szCs w:val="28"/>
        </w:rPr>
        <w:t xml:space="preserve"> </w:t>
      </w:r>
    </w:p>
    <w:p w14:paraId="56F10589" w14:textId="0060BE5E" w:rsidR="00242CE6" w:rsidRPr="000C187E" w:rsidRDefault="00242CE6" w:rsidP="000C187E">
      <w:pPr>
        <w:pStyle w:val="Odsekzoznamu"/>
        <w:numPr>
          <w:ilvl w:val="0"/>
          <w:numId w:val="2"/>
        </w:numPr>
        <w:spacing w:after="0" w:line="300" w:lineRule="auto"/>
        <w:jc w:val="both"/>
        <w:rPr>
          <w:rFonts w:cstheme="minorHAnsi"/>
          <w:szCs w:val="28"/>
        </w:rPr>
      </w:pPr>
      <w:r w:rsidRPr="000C187E">
        <w:rPr>
          <w:rFonts w:cstheme="minorHAnsi"/>
          <w:szCs w:val="28"/>
        </w:rPr>
        <w:t xml:space="preserve">2. kolo – podľa kalendáru </w:t>
      </w:r>
      <w:r w:rsidR="000C187E" w:rsidRPr="000C187E">
        <w:rPr>
          <w:rFonts w:cstheme="minorHAnsi"/>
          <w:szCs w:val="28"/>
        </w:rPr>
        <w:t>SZV pre rok 2020</w:t>
      </w:r>
      <w:r w:rsidRPr="000C187E">
        <w:rPr>
          <w:rFonts w:cstheme="minorHAnsi"/>
          <w:szCs w:val="28"/>
        </w:rPr>
        <w:t xml:space="preserve"> (návrh – marec, apríl)</w:t>
      </w:r>
      <w:r w:rsidR="00E82539" w:rsidRPr="000C187E">
        <w:rPr>
          <w:rFonts w:cstheme="minorHAnsi"/>
          <w:szCs w:val="28"/>
        </w:rPr>
        <w:t>.</w:t>
      </w:r>
    </w:p>
    <w:p w14:paraId="776E36A7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</w:p>
    <w:p w14:paraId="5A33955C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Časový harmonogram:</w:t>
      </w:r>
    </w:p>
    <w:p w14:paraId="07F5CB75" w14:textId="77777777" w:rsidR="00242CE6" w:rsidRPr="000F6AD5" w:rsidRDefault="00242CE6" w:rsidP="00242CE6">
      <w:pPr>
        <w:spacing w:after="0" w:line="300" w:lineRule="auto"/>
        <w:ind w:left="2832" w:hanging="2832"/>
        <w:jc w:val="both"/>
        <w:rPr>
          <w:rFonts w:cstheme="minorHAnsi"/>
        </w:rPr>
      </w:pPr>
      <w:r w:rsidRPr="000F6AD5">
        <w:rPr>
          <w:rFonts w:cstheme="minorHAnsi"/>
        </w:rPr>
        <w:t>Časový harmonogram jednotlivých kôl bude vypracovaný s ohľadom na časy</w:t>
      </w:r>
    </w:p>
    <w:p w14:paraId="7B8B0398" w14:textId="5FA6A804" w:rsidR="00242CE6" w:rsidRPr="000F53AD" w:rsidRDefault="00242CE6" w:rsidP="00242CE6">
      <w:pPr>
        <w:spacing w:after="0" w:line="300" w:lineRule="auto"/>
        <w:jc w:val="both"/>
        <w:rPr>
          <w:rFonts w:cstheme="minorHAnsi"/>
          <w:sz w:val="24"/>
          <w:szCs w:val="28"/>
        </w:rPr>
      </w:pPr>
      <w:r w:rsidRPr="000F6AD5">
        <w:rPr>
          <w:rFonts w:cstheme="minorHAnsi"/>
        </w:rPr>
        <w:t>príchodov</w:t>
      </w:r>
      <w:r w:rsidR="000F53AD" w:rsidRPr="000F6AD5">
        <w:rPr>
          <w:rFonts w:cstheme="minorHAnsi"/>
        </w:rPr>
        <w:t xml:space="preserve"> a odchodov vlakovej dopravy</w:t>
      </w:r>
      <w:r w:rsidRPr="000F6AD5">
        <w:rPr>
          <w:rFonts w:cstheme="minorHAnsi"/>
        </w:rPr>
        <w:t>. Časový harmonogram môže byť upravený po dohode účastníkov na technickej porade.</w:t>
      </w:r>
    </w:p>
    <w:p w14:paraId="1F15D1FC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</w:p>
    <w:p w14:paraId="23257C74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 xml:space="preserve">Rekordy: </w:t>
      </w:r>
    </w:p>
    <w:p w14:paraId="702421B0" w14:textId="77777777" w:rsidR="00242CE6" w:rsidRPr="000F6AD5" w:rsidRDefault="00242CE6" w:rsidP="00242CE6">
      <w:pPr>
        <w:spacing w:after="0" w:line="300" w:lineRule="auto"/>
        <w:ind w:left="2832" w:hanging="2832"/>
        <w:jc w:val="both"/>
        <w:rPr>
          <w:rFonts w:cstheme="minorHAnsi"/>
        </w:rPr>
      </w:pPr>
      <w:r w:rsidRPr="000F6AD5">
        <w:rPr>
          <w:rFonts w:cstheme="minorHAnsi"/>
        </w:rPr>
        <w:t>Na súťaži sú evidované univerzitné rekordy a slovenské rekordy vo vekových</w:t>
      </w:r>
    </w:p>
    <w:p w14:paraId="352D5BF1" w14:textId="1812598D" w:rsidR="00242CE6" w:rsidRPr="000F6AD5" w:rsidRDefault="00242CE6" w:rsidP="000F53AD">
      <w:pPr>
        <w:spacing w:after="0" w:line="300" w:lineRule="auto"/>
        <w:jc w:val="both"/>
        <w:rPr>
          <w:rFonts w:cstheme="minorHAnsi"/>
        </w:rPr>
      </w:pPr>
      <w:r w:rsidRPr="000F6AD5">
        <w:rPr>
          <w:rFonts w:cstheme="minorHAnsi"/>
        </w:rPr>
        <w:t>a hmotnostných kategóriách.</w:t>
      </w:r>
    </w:p>
    <w:p w14:paraId="282D01E5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</w:p>
    <w:p w14:paraId="61AE83C2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Náradie:</w:t>
      </w:r>
    </w:p>
    <w:p w14:paraId="7F0193F2" w14:textId="14B35A76" w:rsidR="00242CE6" w:rsidRPr="000F6AD5" w:rsidRDefault="00242CE6" w:rsidP="000F53AD">
      <w:pPr>
        <w:spacing w:after="0" w:line="300" w:lineRule="auto"/>
        <w:ind w:firstLine="3"/>
        <w:jc w:val="both"/>
        <w:rPr>
          <w:rFonts w:cstheme="minorHAnsi"/>
        </w:rPr>
      </w:pPr>
      <w:r w:rsidRPr="000F6AD5">
        <w:rPr>
          <w:rFonts w:cstheme="minorHAnsi"/>
        </w:rPr>
        <w:t>Olympijsk</w:t>
      </w:r>
      <w:r w:rsidR="000F6AD5">
        <w:rPr>
          <w:rFonts w:cstheme="minorHAnsi"/>
        </w:rPr>
        <w:t>á činka schválená rozhodcami SZV</w:t>
      </w:r>
      <w:r w:rsidRPr="000F6AD5">
        <w:rPr>
          <w:rFonts w:cstheme="minorHAnsi"/>
        </w:rPr>
        <w:t>.</w:t>
      </w:r>
      <w:r w:rsidR="000F6AD5">
        <w:rPr>
          <w:rFonts w:cstheme="minorHAnsi"/>
        </w:rPr>
        <w:t xml:space="preserve"> </w:t>
      </w:r>
    </w:p>
    <w:p w14:paraId="7A95AF62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sz w:val="28"/>
          <w:szCs w:val="28"/>
        </w:rPr>
        <w:t xml:space="preserve"> </w:t>
      </w:r>
    </w:p>
    <w:p w14:paraId="5B764833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lastRenderedPageBreak/>
        <w:t>Poistenie:</w:t>
      </w:r>
    </w:p>
    <w:p w14:paraId="63BCA145" w14:textId="77777777" w:rsidR="00242CE6" w:rsidRPr="0040703F" w:rsidRDefault="00242CE6" w:rsidP="00242CE6">
      <w:pPr>
        <w:spacing w:after="0" w:line="300" w:lineRule="auto"/>
        <w:ind w:left="2832" w:hanging="2832"/>
        <w:jc w:val="both"/>
        <w:rPr>
          <w:rFonts w:cstheme="minorHAnsi"/>
          <w:szCs w:val="28"/>
        </w:rPr>
      </w:pPr>
      <w:r w:rsidRPr="0040703F">
        <w:rPr>
          <w:rFonts w:cstheme="minorHAnsi"/>
          <w:szCs w:val="28"/>
        </w:rPr>
        <w:t xml:space="preserve">Pretekári svojou účasťou berú na vedomie, že štartujú na vlastné riziko. </w:t>
      </w:r>
    </w:p>
    <w:p w14:paraId="5683BE9D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</w:p>
    <w:p w14:paraId="1734721E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Materiál:</w:t>
      </w:r>
    </w:p>
    <w:p w14:paraId="7C4EBE58" w14:textId="5B92175A" w:rsidR="00242CE6" w:rsidRPr="0040703F" w:rsidRDefault="00242CE6" w:rsidP="0040703F">
      <w:pPr>
        <w:spacing w:after="0" w:line="300" w:lineRule="auto"/>
        <w:ind w:firstLine="3"/>
        <w:jc w:val="both"/>
        <w:rPr>
          <w:rFonts w:cstheme="minorHAnsi"/>
          <w:szCs w:val="28"/>
        </w:rPr>
      </w:pPr>
      <w:r w:rsidRPr="0040703F">
        <w:rPr>
          <w:rFonts w:cstheme="minorHAnsi"/>
          <w:szCs w:val="28"/>
        </w:rPr>
        <w:t>Vlajky účastníckych družstiev zabezpečuje vedúci družstva – zapožičiava škola,</w:t>
      </w:r>
      <w:r w:rsidR="0040703F">
        <w:rPr>
          <w:rFonts w:cstheme="minorHAnsi"/>
          <w:szCs w:val="28"/>
        </w:rPr>
        <w:t xml:space="preserve"> </w:t>
      </w:r>
      <w:r w:rsidRPr="0040703F">
        <w:rPr>
          <w:rFonts w:cstheme="minorHAnsi"/>
          <w:szCs w:val="28"/>
        </w:rPr>
        <w:t>reklamné plagáty – SAUŠ a SZV.</w:t>
      </w:r>
    </w:p>
    <w:p w14:paraId="55BE9D12" w14:textId="30E71E60" w:rsidR="00242CE6" w:rsidRPr="0040703F" w:rsidRDefault="00242CE6" w:rsidP="0040703F">
      <w:pPr>
        <w:spacing w:after="0" w:line="300" w:lineRule="auto"/>
        <w:ind w:left="2832" w:hanging="2832"/>
        <w:jc w:val="both"/>
        <w:rPr>
          <w:rFonts w:cstheme="minorHAnsi"/>
          <w:szCs w:val="28"/>
        </w:rPr>
      </w:pPr>
      <w:r w:rsidRPr="0040703F">
        <w:rPr>
          <w:rFonts w:cstheme="minorHAnsi"/>
          <w:szCs w:val="28"/>
        </w:rPr>
        <w:t xml:space="preserve">VŠ hymnu – </w:t>
      </w:r>
      <w:proofErr w:type="spellStart"/>
      <w:r w:rsidRPr="0040703F">
        <w:rPr>
          <w:rFonts w:cstheme="minorHAnsi"/>
          <w:szCs w:val="28"/>
        </w:rPr>
        <w:t>Gaudeámus</w:t>
      </w:r>
      <w:proofErr w:type="spellEnd"/>
      <w:r w:rsidRPr="0040703F">
        <w:rPr>
          <w:rFonts w:cstheme="minorHAnsi"/>
          <w:szCs w:val="28"/>
        </w:rPr>
        <w:t xml:space="preserve"> -  zabezpečuje </w:t>
      </w:r>
      <w:r w:rsidR="000F6AD5">
        <w:rPr>
          <w:rFonts w:cstheme="minorHAnsi"/>
          <w:szCs w:val="28"/>
        </w:rPr>
        <w:t>organizátor kola</w:t>
      </w:r>
      <w:r w:rsidRPr="0040703F">
        <w:rPr>
          <w:rFonts w:cstheme="minorHAnsi"/>
          <w:szCs w:val="28"/>
        </w:rPr>
        <w:t xml:space="preserve">  – odznie na otvorení a</w:t>
      </w:r>
      <w:r w:rsidR="0040703F">
        <w:rPr>
          <w:rFonts w:cstheme="minorHAnsi"/>
          <w:szCs w:val="28"/>
        </w:rPr>
        <w:t> </w:t>
      </w:r>
      <w:r w:rsidRPr="0040703F">
        <w:rPr>
          <w:rFonts w:cstheme="minorHAnsi"/>
          <w:szCs w:val="28"/>
        </w:rPr>
        <w:t>pri</w:t>
      </w:r>
      <w:r w:rsidR="0040703F">
        <w:rPr>
          <w:rFonts w:cstheme="minorHAnsi"/>
          <w:szCs w:val="28"/>
        </w:rPr>
        <w:t xml:space="preserve"> </w:t>
      </w:r>
      <w:r w:rsidRPr="0040703F">
        <w:rPr>
          <w:rFonts w:cstheme="minorHAnsi"/>
          <w:szCs w:val="28"/>
        </w:rPr>
        <w:t>vyhodnotení súťaže.</w:t>
      </w:r>
    </w:p>
    <w:p w14:paraId="0C9CA62A" w14:textId="023E7614" w:rsidR="00242CE6" w:rsidRPr="0040703F" w:rsidRDefault="00242CE6" w:rsidP="00242CE6">
      <w:pPr>
        <w:spacing w:after="0" w:line="300" w:lineRule="auto"/>
        <w:ind w:left="2832" w:hanging="2832"/>
        <w:jc w:val="both"/>
        <w:rPr>
          <w:rFonts w:cstheme="minorHAnsi"/>
          <w:szCs w:val="28"/>
        </w:rPr>
      </w:pPr>
      <w:r w:rsidRPr="0040703F">
        <w:rPr>
          <w:rFonts w:cstheme="minorHAnsi"/>
          <w:szCs w:val="28"/>
        </w:rPr>
        <w:t xml:space="preserve">Štátna hymna – zabezpečuje </w:t>
      </w:r>
      <w:r w:rsidR="000F6AD5">
        <w:rPr>
          <w:rFonts w:cstheme="minorHAnsi"/>
          <w:szCs w:val="28"/>
        </w:rPr>
        <w:t>organizátor kola</w:t>
      </w:r>
      <w:r w:rsidRPr="0040703F">
        <w:rPr>
          <w:rFonts w:cstheme="minorHAnsi"/>
          <w:szCs w:val="28"/>
        </w:rPr>
        <w:t xml:space="preserve"> – odznie na otvorení súťaže.</w:t>
      </w:r>
    </w:p>
    <w:p w14:paraId="2D0A1A8B" w14:textId="725057D6" w:rsidR="00242CE6" w:rsidRPr="00242CE6" w:rsidRDefault="00242CE6" w:rsidP="0040703F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</w:p>
    <w:p w14:paraId="77A91BFC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Informácie:</w:t>
      </w:r>
    </w:p>
    <w:p w14:paraId="78B470BC" w14:textId="5E8640F9" w:rsidR="00242CE6" w:rsidRPr="0040703F" w:rsidRDefault="00242CE6" w:rsidP="0040703F">
      <w:pPr>
        <w:spacing w:after="0" w:line="300" w:lineRule="auto"/>
        <w:ind w:firstLine="3"/>
        <w:jc w:val="both"/>
        <w:rPr>
          <w:rFonts w:cstheme="minorHAnsi"/>
        </w:rPr>
      </w:pPr>
      <w:r w:rsidRPr="0040703F">
        <w:rPr>
          <w:rFonts w:cstheme="minorHAnsi"/>
        </w:rPr>
        <w:t>Prihlášky, výsledky, priebežné informácie bude zverejňované na oficiálnej</w:t>
      </w:r>
      <w:r w:rsidR="0040703F">
        <w:rPr>
          <w:rFonts w:cstheme="minorHAnsi"/>
        </w:rPr>
        <w:t xml:space="preserve"> </w:t>
      </w:r>
      <w:r w:rsidRPr="0040703F">
        <w:rPr>
          <w:rFonts w:cstheme="minorHAnsi"/>
        </w:rPr>
        <w:t xml:space="preserve">stránke SZV – </w:t>
      </w:r>
      <w:hyperlink r:id="rId11" w:history="1">
        <w:r w:rsidR="0040703F" w:rsidRPr="0040703F">
          <w:rPr>
            <w:rStyle w:val="Hypertextovprepojenie"/>
            <w:rFonts w:cstheme="minorHAnsi"/>
          </w:rPr>
          <w:t>www.vzpieranie.sk</w:t>
        </w:r>
      </w:hyperlink>
      <w:r w:rsidR="0040703F" w:rsidRPr="0040703F">
        <w:rPr>
          <w:rFonts w:cstheme="minorHAnsi"/>
        </w:rPr>
        <w:t xml:space="preserve"> </w:t>
      </w:r>
      <w:r w:rsidR="00C4252E">
        <w:rPr>
          <w:rFonts w:cstheme="minorHAnsi"/>
        </w:rPr>
        <w:t>.</w:t>
      </w:r>
    </w:p>
    <w:p w14:paraId="3D55E185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8"/>
          <w:szCs w:val="28"/>
        </w:rPr>
      </w:pPr>
    </w:p>
    <w:p w14:paraId="22B983A9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Finančné podmienky:</w:t>
      </w:r>
    </w:p>
    <w:p w14:paraId="41FCA3CA" w14:textId="77777777" w:rsidR="00242CE6" w:rsidRPr="006E4E72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  <w:r w:rsidRPr="006E4E72">
        <w:rPr>
          <w:rFonts w:cstheme="minorHAnsi"/>
          <w:szCs w:val="28"/>
        </w:rPr>
        <w:t>Cestovné náklady a štartovný poplatok jednotlivým družstvám hradí vysielajúca inštitúcia alebo z vlastných zdrojov.</w:t>
      </w:r>
    </w:p>
    <w:p w14:paraId="14245B78" w14:textId="02F1E38D" w:rsidR="00242CE6" w:rsidRPr="006E4E72" w:rsidRDefault="00242CE6" w:rsidP="00242CE6">
      <w:pPr>
        <w:spacing w:after="0" w:line="300" w:lineRule="auto"/>
        <w:rPr>
          <w:rFonts w:cstheme="minorHAnsi"/>
          <w:szCs w:val="28"/>
        </w:rPr>
      </w:pPr>
      <w:r w:rsidRPr="006E4E72">
        <w:rPr>
          <w:rFonts w:cstheme="minorHAnsi"/>
          <w:szCs w:val="28"/>
        </w:rPr>
        <w:t>Príspevok organizátorovi na technické zabezpečenie súťaže (jedného kola ligy) – 20</w:t>
      </w:r>
      <w:r w:rsidR="0040703F" w:rsidRPr="006E4E72">
        <w:rPr>
          <w:rFonts w:cstheme="minorHAnsi"/>
          <w:szCs w:val="28"/>
        </w:rPr>
        <w:t xml:space="preserve"> Euro</w:t>
      </w:r>
      <w:r w:rsidRPr="006E4E72">
        <w:rPr>
          <w:rFonts w:cstheme="minorHAnsi"/>
          <w:szCs w:val="28"/>
        </w:rPr>
        <w:t xml:space="preserve"> za družstvo. SAUŠ zabezpečuje ceny pre víťaza (diplomy, poháre a medaile).</w:t>
      </w:r>
    </w:p>
    <w:p w14:paraId="51D5D153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</w:p>
    <w:p w14:paraId="12CC48FA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Pozvaní:</w:t>
      </w:r>
    </w:p>
    <w:p w14:paraId="421860E8" w14:textId="77777777" w:rsidR="00242CE6" w:rsidRPr="0040703F" w:rsidRDefault="00242CE6" w:rsidP="00242CE6">
      <w:pPr>
        <w:spacing w:after="0" w:line="300" w:lineRule="auto"/>
        <w:ind w:left="2832" w:hanging="2832"/>
        <w:jc w:val="both"/>
        <w:rPr>
          <w:rFonts w:cstheme="minorHAnsi"/>
          <w:szCs w:val="28"/>
        </w:rPr>
      </w:pPr>
      <w:r w:rsidRPr="0040703F">
        <w:rPr>
          <w:rFonts w:cstheme="minorHAnsi"/>
          <w:szCs w:val="28"/>
        </w:rPr>
        <w:t>Na podujatie a ku vyhodnoteniu sú pozvaní zástupcovia jednotlivých</w:t>
      </w:r>
    </w:p>
    <w:p w14:paraId="3C4A8610" w14:textId="77777777" w:rsidR="00242CE6" w:rsidRPr="0040703F" w:rsidRDefault="00242CE6" w:rsidP="00242CE6">
      <w:pPr>
        <w:spacing w:after="0" w:line="300" w:lineRule="auto"/>
        <w:ind w:left="2832" w:hanging="2832"/>
        <w:jc w:val="both"/>
        <w:rPr>
          <w:rFonts w:cstheme="minorHAnsi"/>
          <w:szCs w:val="28"/>
        </w:rPr>
      </w:pPr>
      <w:r w:rsidRPr="0040703F">
        <w:rPr>
          <w:rFonts w:cstheme="minorHAnsi"/>
          <w:szCs w:val="28"/>
        </w:rPr>
        <w:t>zúčastnených subjektov, zástupcovia SAUŠ a SZV, tlače, médií a sponzorov.</w:t>
      </w:r>
    </w:p>
    <w:p w14:paraId="57423AC7" w14:textId="77777777" w:rsidR="006E4E72" w:rsidRPr="00242CE6" w:rsidRDefault="006E4E72" w:rsidP="000F6AD5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</w:p>
    <w:p w14:paraId="08B74EA1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Sprievodný program:</w:t>
      </w:r>
    </w:p>
    <w:p w14:paraId="7B501FB2" w14:textId="77777777" w:rsidR="00242CE6" w:rsidRPr="0040703F" w:rsidRDefault="00242CE6" w:rsidP="00242CE6">
      <w:pPr>
        <w:spacing w:after="0" w:line="300" w:lineRule="auto"/>
        <w:ind w:left="2832" w:hanging="2832"/>
        <w:jc w:val="both"/>
        <w:rPr>
          <w:rFonts w:cstheme="minorHAnsi"/>
          <w:szCs w:val="28"/>
        </w:rPr>
      </w:pPr>
      <w:r w:rsidRPr="0040703F">
        <w:rPr>
          <w:rFonts w:cstheme="minorHAnsi"/>
          <w:szCs w:val="28"/>
        </w:rPr>
        <w:t>Podľa možností a výberu usporiadateľa súťaže.</w:t>
      </w:r>
    </w:p>
    <w:p w14:paraId="4BDCEC1F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</w:p>
    <w:p w14:paraId="755B2FDC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Evidencia:</w:t>
      </w:r>
    </w:p>
    <w:p w14:paraId="4647F984" w14:textId="77777777" w:rsidR="00242CE6" w:rsidRPr="0040703F" w:rsidRDefault="00242CE6" w:rsidP="00242CE6">
      <w:pPr>
        <w:spacing w:after="0" w:line="300" w:lineRule="auto"/>
        <w:ind w:left="2832" w:hanging="2832"/>
        <w:jc w:val="both"/>
        <w:rPr>
          <w:rFonts w:cstheme="minorHAnsi"/>
          <w:szCs w:val="28"/>
        </w:rPr>
      </w:pPr>
      <w:r w:rsidRPr="0040703F">
        <w:rPr>
          <w:rFonts w:cstheme="minorHAnsi"/>
          <w:szCs w:val="28"/>
        </w:rPr>
        <w:t>Podujatie je evidované v kalendári SZV a SAUŠ pre daný rok.</w:t>
      </w:r>
    </w:p>
    <w:p w14:paraId="523C1AB0" w14:textId="77777777" w:rsidR="00242CE6" w:rsidRPr="0040703F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Cs w:val="28"/>
        </w:rPr>
      </w:pPr>
    </w:p>
    <w:p w14:paraId="66D8B4B1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Výsledkové listiny:</w:t>
      </w:r>
    </w:p>
    <w:p w14:paraId="2298D394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</w:rPr>
      </w:pPr>
      <w:r w:rsidRPr="006447E6">
        <w:rPr>
          <w:rFonts w:cstheme="minorHAnsi"/>
        </w:rPr>
        <w:t>Výsledky budú zverejnené na stránke SAUŠ a SZV.</w:t>
      </w:r>
    </w:p>
    <w:p w14:paraId="5BF9901C" w14:textId="77777777" w:rsidR="00242CE6" w:rsidRPr="0040703F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4"/>
          <w:szCs w:val="28"/>
        </w:rPr>
      </w:pPr>
    </w:p>
    <w:p w14:paraId="101A569F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Sponzorstvo a reklama:</w:t>
      </w:r>
    </w:p>
    <w:p w14:paraId="5D79BA12" w14:textId="77777777" w:rsidR="00242CE6" w:rsidRPr="0040703F" w:rsidRDefault="00242CE6" w:rsidP="00242CE6">
      <w:pPr>
        <w:spacing w:after="0" w:line="300" w:lineRule="auto"/>
        <w:ind w:left="2832" w:hanging="2832"/>
        <w:jc w:val="both"/>
        <w:rPr>
          <w:rFonts w:cstheme="minorHAnsi"/>
          <w:szCs w:val="28"/>
        </w:rPr>
      </w:pPr>
      <w:r w:rsidRPr="0040703F">
        <w:rPr>
          <w:rFonts w:cstheme="minorHAnsi"/>
          <w:szCs w:val="28"/>
        </w:rPr>
        <w:t>Usporiadateľ môže uzatvoriť sponzorské dohody a zmluvy o reklame za účelom</w:t>
      </w:r>
    </w:p>
    <w:p w14:paraId="21E43A1B" w14:textId="77777777" w:rsidR="00242CE6" w:rsidRPr="0040703F" w:rsidRDefault="00242CE6" w:rsidP="00242CE6">
      <w:pPr>
        <w:spacing w:after="0" w:line="300" w:lineRule="auto"/>
        <w:ind w:left="2832" w:hanging="2832"/>
        <w:jc w:val="both"/>
        <w:rPr>
          <w:rFonts w:cstheme="minorHAnsi"/>
          <w:szCs w:val="28"/>
        </w:rPr>
      </w:pPr>
      <w:r w:rsidRPr="0040703F">
        <w:rPr>
          <w:rFonts w:cstheme="minorHAnsi"/>
          <w:szCs w:val="28"/>
        </w:rPr>
        <w:t>zvýšenia úrovne súťaže.</w:t>
      </w:r>
    </w:p>
    <w:p w14:paraId="4B95D10F" w14:textId="77777777" w:rsidR="00242CE6" w:rsidRDefault="00242CE6" w:rsidP="00242CE6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</w:p>
    <w:p w14:paraId="16798ED7" w14:textId="77777777" w:rsidR="00C4252E" w:rsidRPr="00242CE6" w:rsidRDefault="00C4252E" w:rsidP="00242CE6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</w:p>
    <w:p w14:paraId="4D820F94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lastRenderedPageBreak/>
        <w:t>Poznámky:</w:t>
      </w:r>
    </w:p>
    <w:p w14:paraId="119C8685" w14:textId="77777777" w:rsidR="00242CE6" w:rsidRPr="000F6AD5" w:rsidRDefault="00242CE6" w:rsidP="00242CE6">
      <w:pPr>
        <w:spacing w:after="0" w:line="300" w:lineRule="auto"/>
        <w:ind w:left="2832" w:hanging="2832"/>
        <w:jc w:val="both"/>
        <w:rPr>
          <w:rFonts w:cstheme="minorHAnsi"/>
        </w:rPr>
      </w:pPr>
      <w:r w:rsidRPr="000F6AD5">
        <w:rPr>
          <w:rFonts w:cstheme="minorHAnsi"/>
        </w:rPr>
        <w:t>Po vyhodnotení bude víťazmi podpísaný protokol o odovzdaní cien.</w:t>
      </w:r>
    </w:p>
    <w:p w14:paraId="2E960431" w14:textId="1AA2B33A" w:rsidR="00242CE6" w:rsidRPr="000F6AD5" w:rsidRDefault="00242CE6" w:rsidP="0040703F">
      <w:pPr>
        <w:spacing w:after="0" w:line="300" w:lineRule="auto"/>
        <w:ind w:firstLine="3"/>
        <w:jc w:val="both"/>
        <w:rPr>
          <w:rFonts w:cstheme="minorHAnsi"/>
        </w:rPr>
      </w:pPr>
      <w:r w:rsidRPr="000F6AD5">
        <w:rPr>
          <w:rFonts w:cstheme="minorHAnsi"/>
        </w:rPr>
        <w:t>Účastník súťaže súhlasí s bodmi rozpisu súťaže a na súťaži bude rešpektovať</w:t>
      </w:r>
      <w:r w:rsidR="0040703F" w:rsidRPr="000F6AD5">
        <w:rPr>
          <w:rFonts w:cstheme="minorHAnsi"/>
        </w:rPr>
        <w:t xml:space="preserve"> </w:t>
      </w:r>
      <w:r w:rsidRPr="000F6AD5">
        <w:rPr>
          <w:rFonts w:cstheme="minorHAnsi"/>
        </w:rPr>
        <w:t xml:space="preserve">vnútorný organizačný poriadok usporiadateľa. </w:t>
      </w:r>
    </w:p>
    <w:p w14:paraId="3D20D8A0" w14:textId="5095DB69" w:rsidR="00242CE6" w:rsidRPr="006447E6" w:rsidRDefault="00242CE6" w:rsidP="00242CE6">
      <w:pPr>
        <w:spacing w:after="0" w:line="300" w:lineRule="auto"/>
        <w:jc w:val="both"/>
        <w:rPr>
          <w:rFonts w:cstheme="minorHAnsi"/>
        </w:rPr>
      </w:pPr>
      <w:r w:rsidRPr="006447E6">
        <w:rPr>
          <w:rFonts w:cstheme="minorHAnsi"/>
        </w:rPr>
        <w:t xml:space="preserve">Pre zatraktívnenie súťaže sa môžu prihlásiť aj zahraničné družstvá. </w:t>
      </w:r>
    </w:p>
    <w:p w14:paraId="302349F1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</w:p>
    <w:p w14:paraId="54D877E5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Súbežné podujatie:</w:t>
      </w:r>
    </w:p>
    <w:p w14:paraId="0F7C61C3" w14:textId="3CE48471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</w:rPr>
      </w:pPr>
      <w:r w:rsidRPr="006447E6">
        <w:rPr>
          <w:rFonts w:cstheme="minorHAnsi"/>
        </w:rPr>
        <w:t>Cena predsedu SZV pre najlepšieho</w:t>
      </w:r>
      <w:r w:rsidR="006447E6" w:rsidRPr="006447E6">
        <w:rPr>
          <w:rFonts w:cstheme="minorHAnsi"/>
        </w:rPr>
        <w:t xml:space="preserve"> slovenského</w:t>
      </w:r>
      <w:r w:rsidRPr="006447E6">
        <w:rPr>
          <w:rFonts w:cstheme="minorHAnsi"/>
        </w:rPr>
        <w:t xml:space="preserve"> akademického vzpierača a vzpieračky za</w:t>
      </w:r>
    </w:p>
    <w:p w14:paraId="31BF39F3" w14:textId="7725CEE8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</w:rPr>
      </w:pPr>
      <w:r w:rsidRPr="006447E6">
        <w:rPr>
          <w:rFonts w:cstheme="minorHAnsi"/>
        </w:rPr>
        <w:t xml:space="preserve">akademický rok </w:t>
      </w:r>
      <w:r w:rsidR="008721B6">
        <w:rPr>
          <w:rFonts w:cstheme="minorHAnsi"/>
        </w:rPr>
        <w:t>2019/2020</w:t>
      </w:r>
      <w:r w:rsidRPr="006447E6">
        <w:rPr>
          <w:rFonts w:cstheme="minorHAnsi"/>
        </w:rPr>
        <w:t>.</w:t>
      </w:r>
      <w:r w:rsidR="00AD7963" w:rsidRPr="006447E6">
        <w:rPr>
          <w:rFonts w:cstheme="minorHAnsi"/>
        </w:rPr>
        <w:t xml:space="preserve"> </w:t>
      </w:r>
    </w:p>
    <w:p w14:paraId="101EFD64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8"/>
          <w:szCs w:val="28"/>
        </w:rPr>
      </w:pPr>
    </w:p>
    <w:p w14:paraId="0FEB9E34" w14:textId="06D62D83" w:rsidR="00242CE6" w:rsidRPr="00242CE6" w:rsidRDefault="00242CE6" w:rsidP="00C4252E">
      <w:pPr>
        <w:spacing w:after="0" w:line="300" w:lineRule="auto"/>
        <w:ind w:left="4959"/>
        <w:rPr>
          <w:rFonts w:cstheme="minorHAnsi"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Vypracoval:</w:t>
      </w:r>
      <w:r w:rsidRPr="00242CE6">
        <w:rPr>
          <w:rFonts w:cstheme="minorHAnsi"/>
          <w:sz w:val="28"/>
          <w:szCs w:val="28"/>
        </w:rPr>
        <w:t xml:space="preserve"> Mgr. Milan Kováč, PhD.</w:t>
      </w:r>
      <w:r w:rsidR="00AD7963">
        <w:rPr>
          <w:rFonts w:cstheme="minorHAnsi"/>
          <w:sz w:val="28"/>
          <w:szCs w:val="28"/>
        </w:rPr>
        <w:t xml:space="preserve"> </w:t>
      </w:r>
    </w:p>
    <w:p w14:paraId="1F23BC2E" w14:textId="77777777" w:rsidR="00AD7963" w:rsidRDefault="00AD7963" w:rsidP="006447E6">
      <w:pPr>
        <w:spacing w:after="0" w:line="300" w:lineRule="auto"/>
        <w:jc w:val="both"/>
        <w:rPr>
          <w:rFonts w:cstheme="minorHAnsi"/>
          <w:sz w:val="28"/>
          <w:szCs w:val="28"/>
        </w:rPr>
      </w:pPr>
    </w:p>
    <w:p w14:paraId="511F64BE" w14:textId="382F4CF5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8"/>
          <w:szCs w:val="28"/>
        </w:rPr>
      </w:pPr>
      <w:r w:rsidRPr="00242CE6">
        <w:rPr>
          <w:rFonts w:cstheme="minorHAnsi"/>
          <w:sz w:val="28"/>
          <w:szCs w:val="28"/>
        </w:rPr>
        <w:t>Podľa podmienok SAUŠ pre rok 201</w:t>
      </w:r>
      <w:r w:rsidR="008721B6">
        <w:rPr>
          <w:rFonts w:cstheme="minorHAnsi"/>
          <w:sz w:val="28"/>
          <w:szCs w:val="28"/>
        </w:rPr>
        <w:t>9/2020</w:t>
      </w:r>
      <w:r w:rsidRPr="00242CE6">
        <w:rPr>
          <w:rFonts w:cstheme="minorHAnsi"/>
          <w:sz w:val="28"/>
          <w:szCs w:val="28"/>
        </w:rPr>
        <w:t>.</w:t>
      </w:r>
    </w:p>
    <w:p w14:paraId="79CC1365" w14:textId="77777777" w:rsidR="00AD7963" w:rsidRDefault="00AD7963" w:rsidP="00242CE6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</w:p>
    <w:p w14:paraId="257684FB" w14:textId="24227CB5" w:rsidR="00242CE6" w:rsidRPr="006447E6" w:rsidRDefault="00242CE6" w:rsidP="00242CE6">
      <w:pPr>
        <w:spacing w:after="0" w:line="300" w:lineRule="auto"/>
        <w:jc w:val="both"/>
        <w:rPr>
          <w:rFonts w:cstheme="minorHAnsi"/>
          <w:b/>
          <w:sz w:val="20"/>
          <w:szCs w:val="20"/>
        </w:rPr>
      </w:pPr>
      <w:r w:rsidRPr="006447E6">
        <w:rPr>
          <w:rFonts w:cstheme="minorHAnsi"/>
          <w:b/>
          <w:sz w:val="20"/>
          <w:szCs w:val="20"/>
        </w:rPr>
        <w:t>Kontaktné údaje:</w:t>
      </w:r>
    </w:p>
    <w:p w14:paraId="4ED85F7C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0"/>
          <w:szCs w:val="20"/>
        </w:rPr>
      </w:pPr>
    </w:p>
    <w:p w14:paraId="5DD3EAC4" w14:textId="2672CD15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0"/>
          <w:szCs w:val="20"/>
        </w:rPr>
      </w:pPr>
      <w:r w:rsidRPr="006447E6">
        <w:rPr>
          <w:rFonts w:cstheme="minorHAnsi"/>
          <w:b/>
          <w:sz w:val="20"/>
          <w:szCs w:val="20"/>
        </w:rPr>
        <w:t>Mgr. Milan Kováč, PhD.</w:t>
      </w:r>
      <w:r w:rsidR="006447E6" w:rsidRPr="006447E6">
        <w:rPr>
          <w:rFonts w:cstheme="minorHAnsi"/>
          <w:b/>
          <w:sz w:val="20"/>
          <w:szCs w:val="20"/>
        </w:rPr>
        <w:t xml:space="preserve"> </w:t>
      </w:r>
    </w:p>
    <w:p w14:paraId="25E24F6D" w14:textId="13EDD78C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  <w:r w:rsidRPr="006447E6">
        <w:rPr>
          <w:rFonts w:cstheme="minorHAnsi"/>
          <w:sz w:val="20"/>
          <w:szCs w:val="20"/>
        </w:rPr>
        <w:t>Slovenský zväz vzpierania</w:t>
      </w:r>
    </w:p>
    <w:p w14:paraId="760DC37D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  <w:r w:rsidRPr="006447E6">
        <w:rPr>
          <w:rFonts w:cstheme="minorHAnsi"/>
          <w:sz w:val="20"/>
          <w:szCs w:val="20"/>
        </w:rPr>
        <w:t>mobil: 0904995018</w:t>
      </w:r>
    </w:p>
    <w:p w14:paraId="091189C6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  <w:r w:rsidRPr="006447E6">
        <w:rPr>
          <w:rFonts w:cstheme="minorHAnsi"/>
          <w:sz w:val="20"/>
          <w:szCs w:val="20"/>
        </w:rPr>
        <w:t xml:space="preserve">email: </w:t>
      </w:r>
      <w:hyperlink r:id="rId12" w:history="1">
        <w:r w:rsidRPr="006447E6">
          <w:rPr>
            <w:rStyle w:val="Hypertextovprepojenie"/>
            <w:rFonts w:cstheme="minorHAnsi"/>
            <w:sz w:val="20"/>
            <w:szCs w:val="20"/>
          </w:rPr>
          <w:t>milan.kovac.ml@gmail.com</w:t>
        </w:r>
      </w:hyperlink>
      <w:r w:rsidRPr="006447E6">
        <w:rPr>
          <w:rFonts w:cstheme="minorHAnsi"/>
          <w:sz w:val="20"/>
          <w:szCs w:val="20"/>
        </w:rPr>
        <w:t xml:space="preserve"> </w:t>
      </w:r>
    </w:p>
    <w:p w14:paraId="00DF320C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</w:p>
    <w:p w14:paraId="0D8FA3EB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  <w:r w:rsidRPr="006447E6">
        <w:rPr>
          <w:rFonts w:cstheme="minorHAnsi"/>
          <w:sz w:val="20"/>
          <w:szCs w:val="20"/>
        </w:rPr>
        <w:t>Slovenský zväz vzpierania</w:t>
      </w:r>
    </w:p>
    <w:p w14:paraId="5A9032A1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  <w:r w:rsidRPr="006447E6">
        <w:rPr>
          <w:rFonts w:cstheme="minorHAnsi"/>
          <w:sz w:val="20"/>
          <w:szCs w:val="20"/>
        </w:rPr>
        <w:t>Junácka 6</w:t>
      </w:r>
    </w:p>
    <w:p w14:paraId="68F34209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  <w:r w:rsidRPr="006447E6">
        <w:rPr>
          <w:rFonts w:cstheme="minorHAnsi"/>
          <w:sz w:val="20"/>
          <w:szCs w:val="20"/>
        </w:rPr>
        <w:t xml:space="preserve">832 80 Bratislava </w:t>
      </w:r>
    </w:p>
    <w:p w14:paraId="573938DF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  <w:r w:rsidRPr="006447E6">
        <w:rPr>
          <w:rFonts w:cstheme="minorHAnsi"/>
          <w:sz w:val="20"/>
          <w:szCs w:val="20"/>
        </w:rPr>
        <w:t xml:space="preserve">e-mail: </w:t>
      </w:r>
      <w:hyperlink r:id="rId13" w:history="1">
        <w:r w:rsidRPr="006447E6">
          <w:rPr>
            <w:rStyle w:val="Hypertextovprepojenie"/>
            <w:rFonts w:cstheme="minorHAnsi"/>
            <w:sz w:val="20"/>
            <w:szCs w:val="20"/>
          </w:rPr>
          <w:t>szv@vzpieranie.sk</w:t>
        </w:r>
      </w:hyperlink>
    </w:p>
    <w:p w14:paraId="4947A88A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</w:p>
    <w:p w14:paraId="5B00D6B0" w14:textId="77777777" w:rsidR="006447E6" w:rsidRPr="006447E6" w:rsidRDefault="006447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</w:p>
    <w:p w14:paraId="5D1994B1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  <w:r w:rsidRPr="006447E6">
        <w:rPr>
          <w:rFonts w:cstheme="minorHAnsi"/>
          <w:sz w:val="20"/>
          <w:szCs w:val="20"/>
        </w:rPr>
        <w:t>Slovenská asociácia univerzitného športu</w:t>
      </w:r>
    </w:p>
    <w:p w14:paraId="396A2CFB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  <w:r w:rsidRPr="006447E6">
        <w:rPr>
          <w:rFonts w:cstheme="minorHAnsi"/>
          <w:sz w:val="20"/>
          <w:szCs w:val="20"/>
        </w:rPr>
        <w:t>Trnavská ul. 37</w:t>
      </w:r>
    </w:p>
    <w:p w14:paraId="394C7B7E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  <w:r w:rsidRPr="006447E6">
        <w:rPr>
          <w:rFonts w:cstheme="minorHAnsi"/>
          <w:sz w:val="20"/>
          <w:szCs w:val="20"/>
        </w:rPr>
        <w:t xml:space="preserve"> 831 04 Bratislava </w:t>
      </w:r>
    </w:p>
    <w:p w14:paraId="462A503D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  <w:r w:rsidRPr="006447E6">
        <w:rPr>
          <w:rFonts w:cstheme="minorHAnsi"/>
          <w:sz w:val="20"/>
          <w:szCs w:val="20"/>
        </w:rPr>
        <w:t xml:space="preserve">e-mail: </w:t>
      </w:r>
      <w:hyperlink r:id="rId14" w:history="1">
        <w:r w:rsidRPr="006447E6">
          <w:rPr>
            <w:rStyle w:val="Hypertextovprepojenie"/>
            <w:rFonts w:cstheme="minorHAnsi"/>
            <w:sz w:val="20"/>
            <w:szCs w:val="20"/>
          </w:rPr>
          <w:t>saus@saus.sk</w:t>
        </w:r>
      </w:hyperlink>
    </w:p>
    <w:p w14:paraId="6055083A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</w:p>
    <w:p w14:paraId="0AC4B14C" w14:textId="77777777" w:rsidR="00242CE6" w:rsidRDefault="00242CE6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</w:p>
    <w:p w14:paraId="619CB93A" w14:textId="77777777" w:rsidR="00C4252E" w:rsidRDefault="00C4252E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</w:p>
    <w:p w14:paraId="547AE094" w14:textId="77777777" w:rsidR="00C4252E" w:rsidRDefault="00C4252E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</w:p>
    <w:p w14:paraId="090666EF" w14:textId="77777777" w:rsidR="00C4252E" w:rsidRPr="00242CE6" w:rsidRDefault="00C4252E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</w:p>
    <w:p w14:paraId="39C924F7" w14:textId="77777777" w:rsidR="006447E6" w:rsidRDefault="006447E6" w:rsidP="00242CE6">
      <w:pPr>
        <w:spacing w:after="0" w:line="300" w:lineRule="auto"/>
        <w:ind w:left="2832" w:hanging="2832"/>
        <w:jc w:val="center"/>
        <w:rPr>
          <w:rFonts w:cstheme="minorHAnsi"/>
          <w:b/>
          <w:sz w:val="28"/>
          <w:szCs w:val="28"/>
        </w:rPr>
      </w:pPr>
    </w:p>
    <w:p w14:paraId="70439A5A" w14:textId="77777777" w:rsidR="00242CE6" w:rsidRPr="00242CE6" w:rsidRDefault="00242CE6" w:rsidP="00242CE6">
      <w:pPr>
        <w:spacing w:after="0" w:line="300" w:lineRule="auto"/>
        <w:ind w:left="2832" w:hanging="2832"/>
        <w:jc w:val="center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 xml:space="preserve">ZÁVÄZNÁ PRIHLÁŠKA </w:t>
      </w:r>
    </w:p>
    <w:p w14:paraId="6C855053" w14:textId="77777777" w:rsidR="00242CE6" w:rsidRPr="00242CE6" w:rsidRDefault="00242CE6" w:rsidP="00242CE6">
      <w:pPr>
        <w:spacing w:after="0" w:line="300" w:lineRule="auto"/>
        <w:ind w:left="2832" w:hanging="2832"/>
        <w:jc w:val="center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DO VYSOKOŠKOLSKEJ LIGY VO VZPIERANÍ</w:t>
      </w:r>
    </w:p>
    <w:p w14:paraId="51677411" w14:textId="1E1201A5" w:rsidR="00242CE6" w:rsidRPr="00242CE6" w:rsidRDefault="008721B6" w:rsidP="00242CE6">
      <w:pPr>
        <w:spacing w:after="0" w:line="300" w:lineRule="auto"/>
        <w:ind w:left="2832" w:hanging="2832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lastRenderedPageBreak/>
        <w:t>V AKADEMICKOM ROKU 2019/2020</w:t>
      </w:r>
    </w:p>
    <w:p w14:paraId="08DC8A05" w14:textId="77777777" w:rsidR="00242CE6" w:rsidRPr="00242CE6" w:rsidRDefault="00242CE6" w:rsidP="00242CE6">
      <w:pPr>
        <w:spacing w:after="0" w:line="300" w:lineRule="auto"/>
        <w:ind w:left="2832" w:hanging="2832"/>
        <w:jc w:val="center"/>
        <w:rPr>
          <w:rFonts w:cstheme="minorHAnsi"/>
          <w:b/>
          <w:sz w:val="28"/>
          <w:szCs w:val="28"/>
        </w:rPr>
      </w:pPr>
    </w:p>
    <w:p w14:paraId="0FA78D21" w14:textId="77777777" w:rsidR="00242CE6" w:rsidRPr="00242CE6" w:rsidRDefault="00242CE6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</w:p>
    <w:p w14:paraId="29DDDE04" w14:textId="77777777" w:rsidR="00242CE6" w:rsidRPr="00242CE6" w:rsidRDefault="00242CE6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  <w:r w:rsidRPr="00242CE6">
        <w:rPr>
          <w:rFonts w:cstheme="minorHAnsi"/>
          <w:sz w:val="28"/>
          <w:szCs w:val="28"/>
        </w:rPr>
        <w:t>Názov vysielajúcej inštitúcie: ..............................................................................</w:t>
      </w:r>
    </w:p>
    <w:p w14:paraId="3F9B0DAE" w14:textId="77777777" w:rsidR="00242CE6" w:rsidRPr="00242CE6" w:rsidRDefault="00242CE6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</w:p>
    <w:p w14:paraId="3A6897F7" w14:textId="77777777" w:rsidR="00242CE6" w:rsidRPr="00242CE6" w:rsidRDefault="00242CE6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  <w:r w:rsidRPr="00242CE6">
        <w:rPr>
          <w:rFonts w:cstheme="minorHAnsi"/>
          <w:sz w:val="28"/>
          <w:szCs w:val="28"/>
        </w:rPr>
        <w:t>Názov družstva: ...................................................................................................</w:t>
      </w:r>
    </w:p>
    <w:p w14:paraId="599AAAB5" w14:textId="77777777" w:rsidR="00242CE6" w:rsidRPr="00242CE6" w:rsidRDefault="00242CE6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</w:p>
    <w:p w14:paraId="1D93C2A3" w14:textId="77777777" w:rsidR="00242CE6" w:rsidRDefault="00242CE6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  <w:r w:rsidRPr="00242CE6">
        <w:rPr>
          <w:rFonts w:cstheme="minorHAnsi"/>
          <w:sz w:val="28"/>
          <w:szCs w:val="28"/>
        </w:rPr>
        <w:t>Meno vedúceho družstva: ...................................................................................</w:t>
      </w:r>
    </w:p>
    <w:p w14:paraId="27215958" w14:textId="77777777" w:rsidR="00C4252E" w:rsidRDefault="00C4252E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</w:p>
    <w:p w14:paraId="55A79825" w14:textId="66CA88E0" w:rsidR="00C4252E" w:rsidRPr="00242CE6" w:rsidRDefault="00C4252E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Predbežný zoznam štartujúcich: ..........................................................................</w:t>
      </w:r>
    </w:p>
    <w:p w14:paraId="489EBBBC" w14:textId="77777777" w:rsidR="00242CE6" w:rsidRPr="00242CE6" w:rsidRDefault="00242CE6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</w:p>
    <w:p w14:paraId="0C94F0F2" w14:textId="77777777" w:rsidR="00242CE6" w:rsidRPr="00242CE6" w:rsidRDefault="00242CE6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</w:p>
    <w:p w14:paraId="48EC18A1" w14:textId="77777777" w:rsidR="00242CE6" w:rsidRPr="00242CE6" w:rsidRDefault="00242CE6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</w:p>
    <w:p w14:paraId="2479B27B" w14:textId="77777777" w:rsidR="00242CE6" w:rsidRPr="00242CE6" w:rsidRDefault="00242CE6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</w:p>
    <w:p w14:paraId="6BC0D1ED" w14:textId="6D554C2E" w:rsidR="00242CE6" w:rsidRPr="00242CE6" w:rsidRDefault="00242CE6" w:rsidP="006447E6">
      <w:pPr>
        <w:spacing w:after="0" w:line="300" w:lineRule="auto"/>
        <w:ind w:left="5040" w:firstLine="720"/>
        <w:rPr>
          <w:rFonts w:cstheme="minorHAnsi"/>
          <w:sz w:val="28"/>
          <w:szCs w:val="28"/>
        </w:rPr>
      </w:pPr>
      <w:r w:rsidRPr="00242CE6">
        <w:rPr>
          <w:rFonts w:cstheme="minorHAnsi"/>
          <w:sz w:val="28"/>
          <w:szCs w:val="28"/>
        </w:rPr>
        <w:t>Podpis vedúceho katedry</w:t>
      </w:r>
      <w:r w:rsidR="006447E6">
        <w:rPr>
          <w:rFonts w:cstheme="minorHAnsi"/>
          <w:sz w:val="28"/>
          <w:szCs w:val="28"/>
        </w:rPr>
        <w:t>/študijným oddelením</w:t>
      </w:r>
    </w:p>
    <w:p w14:paraId="5F42689B" w14:textId="614B0F89" w:rsidR="00242CE6" w:rsidRPr="00242CE6" w:rsidRDefault="00242CE6" w:rsidP="00242CE6">
      <w:pPr>
        <w:spacing w:after="0" w:line="300" w:lineRule="auto"/>
        <w:ind w:left="4248" w:firstLine="708"/>
        <w:rPr>
          <w:rFonts w:cstheme="minorHAnsi"/>
          <w:sz w:val="28"/>
          <w:szCs w:val="28"/>
        </w:rPr>
      </w:pPr>
      <w:r w:rsidRPr="00242CE6">
        <w:rPr>
          <w:rFonts w:cstheme="minorHAnsi"/>
          <w:sz w:val="28"/>
          <w:szCs w:val="28"/>
        </w:rPr>
        <w:t xml:space="preserve">    (prípadne </w:t>
      </w:r>
      <w:r w:rsidR="006447E6">
        <w:rPr>
          <w:rFonts w:cstheme="minorHAnsi"/>
          <w:sz w:val="28"/>
          <w:szCs w:val="28"/>
        </w:rPr>
        <w:t>vedúceho družstva</w:t>
      </w:r>
      <w:r w:rsidRPr="00242CE6">
        <w:rPr>
          <w:rFonts w:cstheme="minorHAnsi"/>
          <w:sz w:val="28"/>
          <w:szCs w:val="28"/>
        </w:rPr>
        <w:t>)</w:t>
      </w:r>
    </w:p>
    <w:p w14:paraId="11B3F7B9" w14:textId="77777777" w:rsidR="00242CE6" w:rsidRPr="00242CE6" w:rsidRDefault="00242CE6" w:rsidP="00242CE6">
      <w:pPr>
        <w:spacing w:after="0" w:line="300" w:lineRule="auto"/>
        <w:ind w:left="4956" w:firstLine="708"/>
        <w:rPr>
          <w:rFonts w:cstheme="minorHAnsi"/>
          <w:sz w:val="28"/>
          <w:szCs w:val="28"/>
        </w:rPr>
      </w:pPr>
    </w:p>
    <w:p w14:paraId="40333FE3" w14:textId="2AB0C84C" w:rsidR="00242CE6" w:rsidRPr="00242CE6" w:rsidRDefault="00242CE6" w:rsidP="00242CE6">
      <w:pPr>
        <w:spacing w:after="0" w:line="300" w:lineRule="auto"/>
        <w:rPr>
          <w:rFonts w:cstheme="minorHAnsi"/>
          <w:sz w:val="28"/>
          <w:szCs w:val="28"/>
        </w:rPr>
      </w:pPr>
      <w:r w:rsidRPr="00242CE6">
        <w:rPr>
          <w:rFonts w:cstheme="minorHAnsi"/>
          <w:sz w:val="28"/>
          <w:szCs w:val="28"/>
        </w:rPr>
        <w:t>Dň</w:t>
      </w:r>
      <w:r w:rsidR="006447E6">
        <w:rPr>
          <w:rFonts w:cstheme="minorHAnsi"/>
          <w:sz w:val="28"/>
          <w:szCs w:val="28"/>
        </w:rPr>
        <w:t>a:  .......................</w:t>
      </w:r>
      <w:r w:rsidR="006447E6">
        <w:rPr>
          <w:rFonts w:cstheme="minorHAnsi"/>
          <w:sz w:val="28"/>
          <w:szCs w:val="28"/>
        </w:rPr>
        <w:tab/>
      </w:r>
      <w:r w:rsidR="006447E6">
        <w:rPr>
          <w:rFonts w:cstheme="minorHAnsi"/>
          <w:sz w:val="28"/>
          <w:szCs w:val="28"/>
        </w:rPr>
        <w:tab/>
      </w:r>
      <w:r w:rsidR="006447E6">
        <w:rPr>
          <w:rFonts w:cstheme="minorHAnsi"/>
          <w:sz w:val="28"/>
          <w:szCs w:val="28"/>
        </w:rPr>
        <w:tab/>
      </w:r>
      <w:r w:rsidR="006447E6">
        <w:rPr>
          <w:rFonts w:cstheme="minorHAnsi"/>
          <w:sz w:val="28"/>
          <w:szCs w:val="28"/>
        </w:rPr>
        <w:tab/>
      </w:r>
      <w:r w:rsidRPr="00242CE6">
        <w:rPr>
          <w:rFonts w:cstheme="minorHAnsi"/>
          <w:sz w:val="28"/>
          <w:szCs w:val="28"/>
        </w:rPr>
        <w:t xml:space="preserve"> ...........................................</w:t>
      </w:r>
      <w:r w:rsidR="006447E6">
        <w:rPr>
          <w:rFonts w:cstheme="minorHAnsi"/>
          <w:sz w:val="28"/>
          <w:szCs w:val="28"/>
        </w:rPr>
        <w:t>......</w:t>
      </w:r>
    </w:p>
    <w:p w14:paraId="0926AC7A" w14:textId="77777777" w:rsidR="00242CE6" w:rsidRPr="00242CE6" w:rsidRDefault="00242CE6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</w:p>
    <w:p w14:paraId="37F1F0ED" w14:textId="77777777" w:rsidR="00342899" w:rsidRPr="00242CE6" w:rsidRDefault="00342899">
      <w:pPr>
        <w:rPr>
          <w:rFonts w:cstheme="minorHAnsi"/>
        </w:rPr>
      </w:pPr>
    </w:p>
    <w:sectPr w:rsidR="00342899" w:rsidRPr="00242CE6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68121B" w14:textId="77777777" w:rsidR="00EA7B11" w:rsidRDefault="00EA7B11" w:rsidP="00242CE6">
      <w:pPr>
        <w:spacing w:after="0" w:line="240" w:lineRule="auto"/>
      </w:pPr>
      <w:r>
        <w:separator/>
      </w:r>
    </w:p>
  </w:endnote>
  <w:endnote w:type="continuationSeparator" w:id="0">
    <w:p w14:paraId="11DFE0A8" w14:textId="77777777" w:rsidR="00EA7B11" w:rsidRDefault="00EA7B11" w:rsidP="00242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59ECF" w14:textId="77777777" w:rsidR="00EA7B11" w:rsidRDefault="00EA7B11" w:rsidP="00242CE6">
      <w:pPr>
        <w:spacing w:after="0" w:line="240" w:lineRule="auto"/>
      </w:pPr>
      <w:r>
        <w:separator/>
      </w:r>
    </w:p>
  </w:footnote>
  <w:footnote w:type="continuationSeparator" w:id="0">
    <w:p w14:paraId="6198C2A2" w14:textId="77777777" w:rsidR="00EA7B11" w:rsidRDefault="00EA7B11" w:rsidP="00242C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0AE528" w14:textId="4CE645E5" w:rsidR="00242CE6" w:rsidRDefault="00242CE6" w:rsidP="00242CE6">
    <w:pPr>
      <w:pStyle w:val="Hlavika"/>
      <w:ind w:hanging="567"/>
    </w:pPr>
  </w:p>
  <w:p w14:paraId="00A73CC2" w14:textId="77777777" w:rsidR="00242CE6" w:rsidRDefault="00242CE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96A87"/>
    <w:multiLevelType w:val="hybridMultilevel"/>
    <w:tmpl w:val="FBA237B8"/>
    <w:lvl w:ilvl="0" w:tplc="040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" w15:restartNumberingAfterBreak="0">
    <w:nsid w:val="29B37D62"/>
    <w:multiLevelType w:val="hybridMultilevel"/>
    <w:tmpl w:val="D7E4E9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96144"/>
    <w:multiLevelType w:val="hybridMultilevel"/>
    <w:tmpl w:val="F238D6CC"/>
    <w:lvl w:ilvl="0" w:tplc="3558CF0E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3" w:hanging="360"/>
      </w:pPr>
    </w:lvl>
    <w:lvl w:ilvl="2" w:tplc="0405001B" w:tentative="1">
      <w:start w:val="1"/>
      <w:numFmt w:val="lowerRoman"/>
      <w:lvlText w:val="%3."/>
      <w:lvlJc w:val="right"/>
      <w:pPr>
        <w:ind w:left="1803" w:hanging="180"/>
      </w:pPr>
    </w:lvl>
    <w:lvl w:ilvl="3" w:tplc="0405000F" w:tentative="1">
      <w:start w:val="1"/>
      <w:numFmt w:val="decimal"/>
      <w:lvlText w:val="%4."/>
      <w:lvlJc w:val="left"/>
      <w:pPr>
        <w:ind w:left="2523" w:hanging="360"/>
      </w:pPr>
    </w:lvl>
    <w:lvl w:ilvl="4" w:tplc="04050019" w:tentative="1">
      <w:start w:val="1"/>
      <w:numFmt w:val="lowerLetter"/>
      <w:lvlText w:val="%5."/>
      <w:lvlJc w:val="left"/>
      <w:pPr>
        <w:ind w:left="3243" w:hanging="360"/>
      </w:pPr>
    </w:lvl>
    <w:lvl w:ilvl="5" w:tplc="0405001B" w:tentative="1">
      <w:start w:val="1"/>
      <w:numFmt w:val="lowerRoman"/>
      <w:lvlText w:val="%6."/>
      <w:lvlJc w:val="right"/>
      <w:pPr>
        <w:ind w:left="3963" w:hanging="180"/>
      </w:pPr>
    </w:lvl>
    <w:lvl w:ilvl="6" w:tplc="0405000F" w:tentative="1">
      <w:start w:val="1"/>
      <w:numFmt w:val="decimal"/>
      <w:lvlText w:val="%7."/>
      <w:lvlJc w:val="left"/>
      <w:pPr>
        <w:ind w:left="4683" w:hanging="360"/>
      </w:pPr>
    </w:lvl>
    <w:lvl w:ilvl="7" w:tplc="04050019" w:tentative="1">
      <w:start w:val="1"/>
      <w:numFmt w:val="lowerLetter"/>
      <w:lvlText w:val="%8."/>
      <w:lvlJc w:val="left"/>
      <w:pPr>
        <w:ind w:left="5403" w:hanging="360"/>
      </w:pPr>
    </w:lvl>
    <w:lvl w:ilvl="8" w:tplc="0405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LM0MbQwMTQwMTO0sDBQ0lEKTi0uzszPAykwqQUA5iZs2iwAAAA="/>
  </w:docVars>
  <w:rsids>
    <w:rsidRoot w:val="00B34420"/>
    <w:rsid w:val="00047C13"/>
    <w:rsid w:val="0007476D"/>
    <w:rsid w:val="000C187E"/>
    <w:rsid w:val="000F53AD"/>
    <w:rsid w:val="000F6AD5"/>
    <w:rsid w:val="00242CE6"/>
    <w:rsid w:val="00282F3F"/>
    <w:rsid w:val="0034103B"/>
    <w:rsid w:val="00342899"/>
    <w:rsid w:val="00380016"/>
    <w:rsid w:val="0040703F"/>
    <w:rsid w:val="00435218"/>
    <w:rsid w:val="00493500"/>
    <w:rsid w:val="005B1F0C"/>
    <w:rsid w:val="006447E6"/>
    <w:rsid w:val="0069584E"/>
    <w:rsid w:val="006E4E72"/>
    <w:rsid w:val="00802D3D"/>
    <w:rsid w:val="008721B6"/>
    <w:rsid w:val="008E76D2"/>
    <w:rsid w:val="00AD7963"/>
    <w:rsid w:val="00B2315F"/>
    <w:rsid w:val="00B34420"/>
    <w:rsid w:val="00B87B10"/>
    <w:rsid w:val="00C4252E"/>
    <w:rsid w:val="00D706FD"/>
    <w:rsid w:val="00E41825"/>
    <w:rsid w:val="00E82539"/>
    <w:rsid w:val="00EA7B11"/>
    <w:rsid w:val="00F53B04"/>
    <w:rsid w:val="00F56173"/>
    <w:rsid w:val="00FC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B382F6"/>
  <w15:chartTrackingRefBased/>
  <w15:docId w15:val="{F05688BE-D096-4C9E-9D76-3F84B6552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42CE6"/>
    <w:pPr>
      <w:spacing w:after="200" w:line="276" w:lineRule="auto"/>
    </w:pPr>
    <w:rPr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42CE6"/>
    <w:rPr>
      <w:color w:val="0563C1" w:themeColor="hyperlink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242C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42CE6"/>
    <w:rPr>
      <w:lang w:val="sk-SK"/>
    </w:rPr>
  </w:style>
  <w:style w:type="paragraph" w:styleId="Pta">
    <w:name w:val="footer"/>
    <w:basedOn w:val="Normlny"/>
    <w:link w:val="PtaChar"/>
    <w:uiPriority w:val="99"/>
    <w:unhideWhenUsed/>
    <w:rsid w:val="00242C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42CE6"/>
    <w:rPr>
      <w:lang w:val="sk-SK"/>
    </w:rPr>
  </w:style>
  <w:style w:type="paragraph" w:styleId="Odsekzoznamu">
    <w:name w:val="List Paragraph"/>
    <w:basedOn w:val="Normlny"/>
    <w:uiPriority w:val="34"/>
    <w:qFormat/>
    <w:rsid w:val="00047C13"/>
    <w:pPr>
      <w:ind w:left="720"/>
      <w:contextualSpacing/>
    </w:pPr>
  </w:style>
  <w:style w:type="character" w:customStyle="1" w:styleId="UnresolvedMention">
    <w:name w:val="Unresolved Mention"/>
    <w:basedOn w:val="Predvolenpsmoodseku"/>
    <w:uiPriority w:val="99"/>
    <w:semiHidden/>
    <w:unhideWhenUsed/>
    <w:rsid w:val="0040703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szv@vzpieranie.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ilan.kovac.ml@gmail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zpieranie.s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milan.kovac.ml@g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saus@saus.sk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876</Words>
  <Characters>4998</Characters>
  <Application>Microsoft Office Word</Application>
  <DocSecurity>0</DocSecurity>
  <Lines>41</Lines>
  <Paragraphs>11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Králová</dc:creator>
  <cp:keywords/>
  <dc:description/>
  <cp:lastModifiedBy>Milan Kovac</cp:lastModifiedBy>
  <cp:revision>2</cp:revision>
  <dcterms:created xsi:type="dcterms:W3CDTF">2019-10-09T12:11:00Z</dcterms:created>
  <dcterms:modified xsi:type="dcterms:W3CDTF">2019-10-09T12:11:00Z</dcterms:modified>
</cp:coreProperties>
</file>